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38120" w14:textId="50C73D66" w:rsidR="00601716" w:rsidRDefault="00601716" w:rsidP="00601716">
      <w:pPr>
        <w:pStyle w:val="Normln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Město Čáslav</w:t>
      </w:r>
    </w:p>
    <w:p w14:paraId="742D54FB" w14:textId="77777777" w:rsidR="00601716" w:rsidRDefault="00601716" w:rsidP="002C249B">
      <w:pPr>
        <w:pStyle w:val="Normln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zastoupené t</w:t>
      </w:r>
      <w:r w:rsidRPr="009E0070">
        <w:rPr>
          <w:rFonts w:ascii="Calibri" w:hAnsi="Calibri" w:cs="Calibri"/>
          <w:b/>
          <w:bCs/>
          <w:sz w:val="28"/>
          <w:szCs w:val="28"/>
        </w:rPr>
        <w:t>ajemník</w:t>
      </w:r>
      <w:r>
        <w:rPr>
          <w:rFonts w:ascii="Calibri" w:hAnsi="Calibri" w:cs="Calibri"/>
          <w:b/>
          <w:bCs/>
          <w:sz w:val="28"/>
          <w:szCs w:val="28"/>
        </w:rPr>
        <w:t>em</w:t>
      </w:r>
      <w:r w:rsidRPr="009E0070">
        <w:rPr>
          <w:rFonts w:ascii="Calibri" w:hAnsi="Calibri" w:cs="Calibri"/>
          <w:b/>
          <w:bCs/>
          <w:sz w:val="28"/>
          <w:szCs w:val="28"/>
        </w:rPr>
        <w:t xml:space="preserve"> Městského úřadu Čáslav</w:t>
      </w:r>
    </w:p>
    <w:p w14:paraId="57B5C3C0" w14:textId="36537E72" w:rsidR="00601716" w:rsidRDefault="00601716" w:rsidP="00621F06">
      <w:pPr>
        <w:pStyle w:val="Normln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vyhlašuje výběrové</w:t>
      </w:r>
      <w:r w:rsidRPr="009E0070">
        <w:rPr>
          <w:rFonts w:ascii="Calibri" w:hAnsi="Calibri" w:cs="Calibri"/>
          <w:b/>
          <w:bCs/>
          <w:sz w:val="28"/>
          <w:szCs w:val="28"/>
        </w:rPr>
        <w:t xml:space="preserve"> řízení na </w:t>
      </w:r>
      <w:r>
        <w:rPr>
          <w:rFonts w:ascii="Calibri" w:hAnsi="Calibri" w:cs="Calibri"/>
          <w:b/>
          <w:bCs/>
          <w:sz w:val="28"/>
          <w:szCs w:val="28"/>
        </w:rPr>
        <w:t xml:space="preserve">obsazení </w:t>
      </w:r>
      <w:r w:rsidRPr="009E0070">
        <w:rPr>
          <w:rFonts w:ascii="Calibri" w:hAnsi="Calibri" w:cs="Calibri"/>
          <w:b/>
          <w:bCs/>
          <w:sz w:val="28"/>
          <w:szCs w:val="28"/>
        </w:rPr>
        <w:t>pozic</w:t>
      </w:r>
      <w:r>
        <w:rPr>
          <w:rFonts w:ascii="Calibri" w:hAnsi="Calibri" w:cs="Calibri"/>
          <w:b/>
          <w:bCs/>
          <w:sz w:val="28"/>
          <w:szCs w:val="28"/>
        </w:rPr>
        <w:t>e</w:t>
      </w:r>
      <w:r w:rsidRPr="009E0070">
        <w:rPr>
          <w:rFonts w:ascii="Calibri" w:hAnsi="Calibri" w:cs="Calibri"/>
          <w:b/>
          <w:bCs/>
          <w:sz w:val="28"/>
          <w:szCs w:val="28"/>
        </w:rPr>
        <w:t>:</w:t>
      </w:r>
    </w:p>
    <w:p w14:paraId="47AE3CBE" w14:textId="77777777" w:rsidR="006317A3" w:rsidRDefault="006317A3" w:rsidP="00621F06">
      <w:pPr>
        <w:pStyle w:val="Normln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34ADE8A8" w14:textId="77777777" w:rsidR="00690CBE" w:rsidRDefault="00690CBE" w:rsidP="00690CBE">
      <w:pPr>
        <w:pStyle w:val="Normln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855"/>
      </w:tblGrid>
      <w:tr w:rsidR="00754D97" w:rsidRPr="00267A72" w14:paraId="732413D1" w14:textId="77777777" w:rsidTr="00B77874">
        <w:tc>
          <w:tcPr>
            <w:tcW w:w="9855" w:type="dxa"/>
            <w:tcBorders>
              <w:top w:val="single" w:sz="24" w:space="0" w:color="0070C0"/>
              <w:left w:val="single" w:sz="24" w:space="0" w:color="0070C0"/>
              <w:bottom w:val="single" w:sz="24" w:space="0" w:color="0070C0"/>
              <w:right w:val="single" w:sz="24" w:space="0" w:color="0070C0"/>
            </w:tcBorders>
          </w:tcPr>
          <w:p w14:paraId="039B2D43" w14:textId="65E3CC90" w:rsidR="00754D97" w:rsidRPr="009708ED" w:rsidRDefault="00F44C07" w:rsidP="006060C0">
            <w:pPr>
              <w:spacing w:after="0" w:line="240" w:lineRule="auto"/>
              <w:ind w:left="149" w:hanging="142"/>
              <w:jc w:val="center"/>
              <w:rPr>
                <w:rFonts w:asciiTheme="minorHAnsi" w:hAnsiTheme="minorHAnsi" w:cstheme="minorHAnsi"/>
                <w:b/>
                <w:i/>
                <w:sz w:val="72"/>
                <w:szCs w:val="72"/>
              </w:rPr>
            </w:pPr>
            <w:bookmarkStart w:id="0" w:name="_Hlk129675540"/>
            <w:r>
              <w:rPr>
                <w:rFonts w:asciiTheme="minorHAnsi" w:hAnsiTheme="minorHAnsi" w:cstheme="minorHAnsi"/>
                <w:b/>
                <w:iCs/>
                <w:color w:val="C00000"/>
                <w:sz w:val="72"/>
                <w:szCs w:val="72"/>
              </w:rPr>
              <w:t>Finanč</w:t>
            </w:r>
            <w:r w:rsidR="006317A3">
              <w:rPr>
                <w:rFonts w:asciiTheme="minorHAnsi" w:hAnsiTheme="minorHAnsi" w:cstheme="minorHAnsi"/>
                <w:b/>
                <w:iCs/>
                <w:color w:val="C00000"/>
                <w:sz w:val="72"/>
                <w:szCs w:val="72"/>
              </w:rPr>
              <w:t>n</w:t>
            </w:r>
            <w:r>
              <w:rPr>
                <w:rFonts w:asciiTheme="minorHAnsi" w:hAnsiTheme="minorHAnsi" w:cstheme="minorHAnsi"/>
                <w:b/>
                <w:iCs/>
                <w:color w:val="C00000"/>
                <w:sz w:val="72"/>
                <w:szCs w:val="72"/>
              </w:rPr>
              <w:t>í účetní</w:t>
            </w:r>
          </w:p>
        </w:tc>
      </w:tr>
      <w:bookmarkEnd w:id="0"/>
    </w:tbl>
    <w:p w14:paraId="4A1926C5" w14:textId="77777777" w:rsidR="00754D97" w:rsidRPr="00267A72" w:rsidRDefault="00754D97" w:rsidP="00754D97">
      <w:pPr>
        <w:spacing w:after="0" w:line="240" w:lineRule="auto"/>
        <w:rPr>
          <w:rFonts w:asciiTheme="minorHAnsi" w:hAnsiTheme="minorHAnsi" w:cstheme="minorHAnsi"/>
          <w:i/>
          <w:sz w:val="14"/>
          <w:szCs w:val="14"/>
          <w:u w:val="single"/>
        </w:rPr>
      </w:pPr>
    </w:p>
    <w:p w14:paraId="00D5E359" w14:textId="77777777" w:rsidR="006317A3" w:rsidRPr="007B36A7" w:rsidRDefault="006317A3" w:rsidP="007B36A7"/>
    <w:p w14:paraId="2D50F450" w14:textId="77777777" w:rsidR="00860C4F" w:rsidRPr="006B481D" w:rsidRDefault="00860C4F" w:rsidP="00860C4F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6B481D">
        <w:rPr>
          <w:rFonts w:ascii="Calibri" w:hAnsi="Calibri" w:cs="Calibri"/>
          <w:b/>
          <w:bCs/>
          <w:sz w:val="22"/>
          <w:szCs w:val="22"/>
        </w:rPr>
        <w:t>Místo výkonu práce</w:t>
      </w:r>
      <w:r w:rsidRPr="006B481D">
        <w:rPr>
          <w:rFonts w:ascii="Calibri" w:hAnsi="Calibri" w:cs="Calibri"/>
          <w:sz w:val="22"/>
          <w:szCs w:val="22"/>
        </w:rPr>
        <w:t xml:space="preserve">: Město Čáslav </w:t>
      </w:r>
    </w:p>
    <w:p w14:paraId="15B97223" w14:textId="654BDED4" w:rsidR="00860C4F" w:rsidRPr="006B481D" w:rsidRDefault="00860C4F" w:rsidP="00860C4F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6B481D">
        <w:rPr>
          <w:rFonts w:ascii="Calibri" w:hAnsi="Calibri" w:cs="Calibri"/>
          <w:b/>
          <w:bCs/>
          <w:sz w:val="22"/>
          <w:szCs w:val="22"/>
        </w:rPr>
        <w:t>Předpokládaný termín nástupu</w:t>
      </w:r>
      <w:r w:rsidRPr="006B481D">
        <w:rPr>
          <w:rFonts w:ascii="Calibri" w:hAnsi="Calibri" w:cs="Calibri"/>
          <w:sz w:val="22"/>
          <w:szCs w:val="22"/>
        </w:rPr>
        <w:t xml:space="preserve">: 01. </w:t>
      </w:r>
      <w:r w:rsidR="002C21D7">
        <w:rPr>
          <w:rFonts w:ascii="Calibri" w:hAnsi="Calibri" w:cs="Calibri"/>
          <w:sz w:val="22"/>
          <w:szCs w:val="22"/>
        </w:rPr>
        <w:t>0</w:t>
      </w:r>
      <w:r w:rsidR="00F44C07">
        <w:rPr>
          <w:rFonts w:ascii="Calibri" w:hAnsi="Calibri" w:cs="Calibri"/>
          <w:sz w:val="22"/>
          <w:szCs w:val="22"/>
        </w:rPr>
        <w:t>1</w:t>
      </w:r>
      <w:r w:rsidRPr="006B481D">
        <w:rPr>
          <w:rFonts w:ascii="Calibri" w:hAnsi="Calibri" w:cs="Calibri"/>
          <w:sz w:val="22"/>
          <w:szCs w:val="22"/>
        </w:rPr>
        <w:t>. 202</w:t>
      </w:r>
      <w:r w:rsidR="00F44C07">
        <w:rPr>
          <w:rFonts w:ascii="Calibri" w:hAnsi="Calibri" w:cs="Calibri"/>
          <w:sz w:val="22"/>
          <w:szCs w:val="22"/>
        </w:rPr>
        <w:t>6</w:t>
      </w:r>
      <w:r w:rsidRPr="006B481D">
        <w:rPr>
          <w:rFonts w:ascii="Calibri" w:hAnsi="Calibri" w:cs="Calibri"/>
          <w:sz w:val="22"/>
          <w:szCs w:val="22"/>
        </w:rPr>
        <w:t xml:space="preserve">, případně dle dohody </w:t>
      </w:r>
    </w:p>
    <w:p w14:paraId="2C114356" w14:textId="6CC93D9E" w:rsidR="00860C4F" w:rsidRDefault="00860C4F" w:rsidP="00BE483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6B481D">
        <w:rPr>
          <w:rFonts w:ascii="Calibri" w:hAnsi="Calibri" w:cs="Calibri"/>
          <w:b/>
          <w:bCs/>
          <w:sz w:val="22"/>
          <w:szCs w:val="22"/>
        </w:rPr>
        <w:t>Pracovní poměr</w:t>
      </w:r>
      <w:r w:rsidRPr="006B481D">
        <w:rPr>
          <w:rFonts w:ascii="Calibri" w:hAnsi="Calibri" w:cs="Calibri"/>
          <w:sz w:val="22"/>
          <w:szCs w:val="22"/>
        </w:rPr>
        <w:t xml:space="preserve">: na dobu </w:t>
      </w:r>
      <w:r w:rsidR="00A16694">
        <w:rPr>
          <w:rFonts w:ascii="Calibri" w:hAnsi="Calibri" w:cs="Calibri"/>
          <w:sz w:val="22"/>
          <w:szCs w:val="22"/>
        </w:rPr>
        <w:t>ne</w:t>
      </w:r>
      <w:r w:rsidRPr="006B481D">
        <w:rPr>
          <w:rFonts w:ascii="Calibri" w:hAnsi="Calibri" w:cs="Calibri"/>
          <w:sz w:val="22"/>
          <w:szCs w:val="22"/>
        </w:rPr>
        <w:t xml:space="preserve">určitou </w:t>
      </w:r>
    </w:p>
    <w:p w14:paraId="710AE5EE" w14:textId="26C998BD" w:rsidR="00BE483C" w:rsidRDefault="00BE483C" w:rsidP="00BE483C">
      <w:pPr>
        <w:pStyle w:val="Normln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iCs/>
          <w:u w:val="single"/>
        </w:rPr>
      </w:pPr>
    </w:p>
    <w:p w14:paraId="30F13B7A" w14:textId="77777777" w:rsidR="0042130B" w:rsidRDefault="0011501A" w:rsidP="0042130B">
      <w:pPr>
        <w:spacing w:after="0" w:line="240" w:lineRule="auto"/>
        <w:rPr>
          <w:rFonts w:asciiTheme="minorHAnsi" w:hAnsiTheme="minorHAnsi" w:cstheme="minorHAnsi"/>
          <w:bCs/>
          <w:iCs/>
        </w:rPr>
      </w:pPr>
      <w:r w:rsidRPr="003D6D36">
        <w:rPr>
          <w:rFonts w:asciiTheme="minorHAnsi" w:hAnsiTheme="minorHAnsi" w:cstheme="minorHAnsi"/>
          <w:b/>
          <w:iCs/>
        </w:rPr>
        <w:t>Koho hledáme:</w:t>
      </w:r>
    </w:p>
    <w:p w14:paraId="011B2EB3" w14:textId="49FA7873" w:rsidR="0042130B" w:rsidRDefault="00621F06" w:rsidP="0042130B">
      <w:pPr>
        <w:spacing w:after="0" w:line="240" w:lineRule="auto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</w:rPr>
        <w:t>Hledáme</w:t>
      </w:r>
      <w:r w:rsidR="0042130B">
        <w:rPr>
          <w:rFonts w:asciiTheme="minorHAnsi" w:hAnsiTheme="minorHAnsi" w:cstheme="minorHAnsi"/>
          <w:bCs/>
          <w:iCs/>
        </w:rPr>
        <w:t xml:space="preserve"> n</w:t>
      </w:r>
      <w:r w:rsidR="0037635D">
        <w:rPr>
          <w:rFonts w:asciiTheme="minorHAnsi" w:hAnsiTheme="minorHAnsi" w:cstheme="minorHAnsi"/>
          <w:bCs/>
          <w:iCs/>
        </w:rPr>
        <w:t>ového k</w:t>
      </w:r>
      <w:r w:rsidR="0011501A" w:rsidRPr="0011501A">
        <w:rPr>
          <w:rFonts w:asciiTheme="minorHAnsi" w:hAnsiTheme="minorHAnsi" w:cstheme="minorHAnsi"/>
          <w:bCs/>
          <w:iCs/>
        </w:rPr>
        <w:t>olegu</w:t>
      </w:r>
      <w:r w:rsidR="003D6D36">
        <w:rPr>
          <w:rFonts w:asciiTheme="minorHAnsi" w:hAnsiTheme="minorHAnsi" w:cstheme="minorHAnsi"/>
          <w:bCs/>
          <w:iCs/>
        </w:rPr>
        <w:t>/kol</w:t>
      </w:r>
      <w:r w:rsidR="00432768">
        <w:rPr>
          <w:rFonts w:asciiTheme="minorHAnsi" w:hAnsiTheme="minorHAnsi" w:cstheme="minorHAnsi"/>
          <w:bCs/>
          <w:iCs/>
        </w:rPr>
        <w:t>e</w:t>
      </w:r>
      <w:r w:rsidR="003D6D36">
        <w:rPr>
          <w:rFonts w:asciiTheme="minorHAnsi" w:hAnsiTheme="minorHAnsi" w:cstheme="minorHAnsi"/>
          <w:bCs/>
          <w:iCs/>
        </w:rPr>
        <w:t>gyni</w:t>
      </w:r>
      <w:r w:rsidR="00B773B4">
        <w:rPr>
          <w:rFonts w:asciiTheme="minorHAnsi" w:hAnsiTheme="minorHAnsi" w:cstheme="minorHAnsi"/>
          <w:bCs/>
          <w:iCs/>
        </w:rPr>
        <w:t>, kter</w:t>
      </w:r>
      <w:r w:rsidR="008377AF">
        <w:rPr>
          <w:rFonts w:asciiTheme="minorHAnsi" w:hAnsiTheme="minorHAnsi" w:cstheme="minorHAnsi"/>
          <w:bCs/>
          <w:iCs/>
        </w:rPr>
        <w:t xml:space="preserve">ý/á </w:t>
      </w:r>
      <w:r w:rsidR="00F44C07">
        <w:rPr>
          <w:rFonts w:asciiTheme="minorHAnsi" w:hAnsiTheme="minorHAnsi" w:cstheme="minorHAnsi"/>
          <w:bCs/>
          <w:iCs/>
        </w:rPr>
        <w:t xml:space="preserve">má ráda administrativu a </w:t>
      </w:r>
      <w:r w:rsidR="008377AF">
        <w:rPr>
          <w:rFonts w:asciiTheme="minorHAnsi" w:hAnsiTheme="minorHAnsi" w:cstheme="minorHAnsi"/>
          <w:bCs/>
          <w:iCs/>
        </w:rPr>
        <w:t>o</w:t>
      </w:r>
      <w:r w:rsidR="008377AF" w:rsidRPr="008377AF">
        <w:rPr>
          <w:rFonts w:asciiTheme="minorHAnsi" w:hAnsiTheme="minorHAnsi" w:cstheme="minorHAnsi"/>
          <w:bCs/>
          <w:iCs/>
        </w:rPr>
        <w:t xml:space="preserve">rientujete </w:t>
      </w:r>
      <w:r w:rsidR="00F44C07">
        <w:rPr>
          <w:rFonts w:asciiTheme="minorHAnsi" w:hAnsiTheme="minorHAnsi" w:cstheme="minorHAnsi"/>
          <w:bCs/>
          <w:iCs/>
        </w:rPr>
        <w:t xml:space="preserve">se </w:t>
      </w:r>
      <w:r w:rsidR="008377AF" w:rsidRPr="008377AF">
        <w:rPr>
          <w:rFonts w:asciiTheme="minorHAnsi" w:hAnsiTheme="minorHAnsi" w:cstheme="minorHAnsi"/>
          <w:bCs/>
          <w:iCs/>
        </w:rPr>
        <w:t xml:space="preserve">v </w:t>
      </w:r>
      <w:r w:rsidR="00F44C07">
        <w:rPr>
          <w:rFonts w:asciiTheme="minorHAnsi" w:hAnsiTheme="minorHAnsi" w:cstheme="minorHAnsi"/>
          <w:bCs/>
          <w:iCs/>
        </w:rPr>
        <w:t>účetnictví</w:t>
      </w:r>
      <w:r w:rsidR="0042130B">
        <w:rPr>
          <w:rFonts w:asciiTheme="minorHAnsi" w:hAnsiTheme="minorHAnsi" w:cstheme="minorHAnsi"/>
          <w:bCs/>
          <w:iCs/>
        </w:rPr>
        <w:t>.</w:t>
      </w:r>
    </w:p>
    <w:p w14:paraId="5AC200A9" w14:textId="77777777" w:rsidR="0042130B" w:rsidRDefault="0042130B" w:rsidP="0042130B">
      <w:pPr>
        <w:spacing w:after="0" w:line="240" w:lineRule="auto"/>
        <w:rPr>
          <w:rFonts w:asciiTheme="minorHAnsi" w:hAnsiTheme="minorHAnsi" w:cstheme="minorHAnsi"/>
          <w:bCs/>
          <w:iCs/>
        </w:rPr>
      </w:pPr>
    </w:p>
    <w:p w14:paraId="138B8721" w14:textId="1DA5EA53" w:rsidR="00860C4F" w:rsidRPr="00BE483C" w:rsidRDefault="00860C4F" w:rsidP="009D42E0">
      <w:pPr>
        <w:spacing w:after="0"/>
        <w:rPr>
          <w:rFonts w:asciiTheme="minorHAnsi" w:hAnsiTheme="minorHAnsi" w:cstheme="minorHAnsi"/>
          <w:b/>
          <w:bCs/>
        </w:rPr>
      </w:pPr>
      <w:r w:rsidRPr="00BE483C">
        <w:rPr>
          <w:rFonts w:asciiTheme="minorHAnsi" w:hAnsiTheme="minorHAnsi" w:cstheme="minorHAnsi"/>
          <w:b/>
          <w:bCs/>
        </w:rPr>
        <w:t>Hlavní předmět činnosti:</w:t>
      </w:r>
    </w:p>
    <w:p w14:paraId="571413CD" w14:textId="0C1688D2" w:rsidR="00F44C07" w:rsidRPr="000A604E" w:rsidRDefault="00F44C07" w:rsidP="007B36A7">
      <w:pPr>
        <w:pStyle w:val="Odstavecseseznamem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</w:rPr>
      </w:pPr>
      <w:r w:rsidRPr="000A604E">
        <w:rPr>
          <w:rFonts w:asciiTheme="minorHAnsi" w:hAnsiTheme="minorHAnsi" w:cstheme="minorHAnsi"/>
          <w:iCs/>
        </w:rPr>
        <w:t>zajištění dílčích účetních operací, např. evidence faktur,</w:t>
      </w:r>
      <w:r w:rsidR="00D00126" w:rsidRPr="000A604E">
        <w:rPr>
          <w:rFonts w:asciiTheme="minorHAnsi" w:hAnsiTheme="minorHAnsi" w:cstheme="minorHAnsi"/>
          <w:iCs/>
        </w:rPr>
        <w:t xml:space="preserve"> platebních poukazů,</w:t>
      </w:r>
      <w:r w:rsidRPr="000A604E">
        <w:rPr>
          <w:rFonts w:asciiTheme="minorHAnsi" w:hAnsiTheme="minorHAnsi" w:cstheme="minorHAnsi"/>
          <w:iCs/>
        </w:rPr>
        <w:t xml:space="preserve"> bankovních výpisů apod.</w:t>
      </w:r>
    </w:p>
    <w:p w14:paraId="2D96EF39" w14:textId="3CFA764C" w:rsidR="00D00126" w:rsidRPr="000A604E" w:rsidRDefault="00D00126" w:rsidP="000A604E">
      <w:pPr>
        <w:pStyle w:val="Odstavecseseznamem"/>
        <w:numPr>
          <w:ilvl w:val="0"/>
          <w:numId w:val="13"/>
        </w:numPr>
        <w:spacing w:after="160" w:line="259" w:lineRule="auto"/>
        <w:ind w:left="284" w:hanging="284"/>
        <w:jc w:val="both"/>
        <w:rPr>
          <w:rFonts w:asciiTheme="minorHAnsi" w:hAnsiTheme="minorHAnsi" w:cstheme="minorHAnsi"/>
        </w:rPr>
      </w:pPr>
      <w:r w:rsidRPr="000A604E">
        <w:rPr>
          <w:rFonts w:asciiTheme="minorHAnsi" w:hAnsiTheme="minorHAnsi" w:cstheme="minorHAnsi"/>
        </w:rPr>
        <w:t>zpracování a koordinace podkladů pro inventarizaci</w:t>
      </w:r>
    </w:p>
    <w:p w14:paraId="285096A7" w14:textId="2547EB53" w:rsidR="00F44C07" w:rsidRPr="000A604E" w:rsidRDefault="007B36A7" w:rsidP="007B36A7">
      <w:pPr>
        <w:pStyle w:val="Odstavecseseznamem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</w:rPr>
      </w:pPr>
      <w:r w:rsidRPr="000A604E">
        <w:rPr>
          <w:rFonts w:asciiTheme="minorHAnsi" w:hAnsiTheme="minorHAnsi" w:cstheme="minorHAnsi"/>
          <w:iCs/>
        </w:rPr>
        <w:t>r</w:t>
      </w:r>
      <w:r w:rsidR="00F44C07" w:rsidRPr="000A604E">
        <w:rPr>
          <w:rFonts w:asciiTheme="minorHAnsi" w:hAnsiTheme="minorHAnsi" w:cstheme="minorHAnsi"/>
          <w:iCs/>
        </w:rPr>
        <w:t>egistrace smluv</w:t>
      </w:r>
    </w:p>
    <w:p w14:paraId="7E40B0CC" w14:textId="39D5E12F" w:rsidR="00F44C07" w:rsidRPr="000A604E" w:rsidRDefault="00F44C07" w:rsidP="007B36A7">
      <w:pPr>
        <w:pStyle w:val="Odstavecseseznamem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</w:rPr>
      </w:pPr>
      <w:r w:rsidRPr="000A604E">
        <w:rPr>
          <w:rFonts w:asciiTheme="minorHAnsi" w:hAnsiTheme="minorHAnsi" w:cstheme="minorHAnsi"/>
          <w:iCs/>
        </w:rPr>
        <w:t>spolupráce na měsíční, roční uzávěrce</w:t>
      </w:r>
    </w:p>
    <w:p w14:paraId="55873721" w14:textId="0CC00972" w:rsidR="006060C0" w:rsidRPr="000A604E" w:rsidRDefault="00F44C07" w:rsidP="007B36A7">
      <w:pPr>
        <w:pStyle w:val="Odstavecseseznamem"/>
        <w:numPr>
          <w:ilvl w:val="0"/>
          <w:numId w:val="14"/>
        </w:numPr>
        <w:ind w:left="284" w:hanging="284"/>
        <w:rPr>
          <w:rFonts w:asciiTheme="minorHAnsi" w:hAnsiTheme="minorHAnsi" w:cstheme="minorHAnsi"/>
        </w:rPr>
      </w:pPr>
      <w:r w:rsidRPr="000A604E">
        <w:rPr>
          <w:rFonts w:asciiTheme="minorHAnsi" w:hAnsiTheme="minorHAnsi" w:cstheme="minorHAnsi"/>
          <w:iCs/>
        </w:rPr>
        <w:t>podpora hlavní účetní při zpracování účetních dokladů</w:t>
      </w:r>
    </w:p>
    <w:p w14:paraId="105108EA" w14:textId="6FE23905" w:rsidR="00F44C07" w:rsidRPr="000A604E" w:rsidRDefault="00F44C07" w:rsidP="007B36A7">
      <w:pPr>
        <w:pStyle w:val="Odstavecseseznamem"/>
        <w:numPr>
          <w:ilvl w:val="0"/>
          <w:numId w:val="14"/>
        </w:numPr>
        <w:ind w:left="284" w:hanging="284"/>
        <w:rPr>
          <w:rFonts w:asciiTheme="minorHAnsi" w:hAnsiTheme="minorHAnsi" w:cstheme="minorHAnsi"/>
        </w:rPr>
      </w:pPr>
      <w:r w:rsidRPr="000A604E">
        <w:rPr>
          <w:rFonts w:asciiTheme="minorHAnsi" w:hAnsiTheme="minorHAnsi" w:cstheme="minorHAnsi"/>
          <w:iCs/>
        </w:rPr>
        <w:t>archivace</w:t>
      </w:r>
      <w:r w:rsidR="006317A3" w:rsidRPr="000A604E">
        <w:rPr>
          <w:rFonts w:asciiTheme="minorHAnsi" w:hAnsiTheme="minorHAnsi" w:cstheme="minorHAnsi"/>
          <w:iCs/>
        </w:rPr>
        <w:t xml:space="preserve"> dokumentů</w:t>
      </w:r>
    </w:p>
    <w:p w14:paraId="5E7076DE" w14:textId="77777777" w:rsidR="002C249B" w:rsidRPr="00B20FB4" w:rsidRDefault="002C249B" w:rsidP="006060C0">
      <w:pPr>
        <w:spacing w:after="0"/>
        <w:rPr>
          <w:b/>
          <w:bCs/>
        </w:rPr>
      </w:pPr>
      <w:r w:rsidRPr="00B20FB4">
        <w:rPr>
          <w:b/>
          <w:bCs/>
        </w:rPr>
        <w:t xml:space="preserve">Zákonné předpoklady: </w:t>
      </w:r>
    </w:p>
    <w:p w14:paraId="1B8CFBAA" w14:textId="77777777" w:rsidR="002C249B" w:rsidRDefault="002C249B" w:rsidP="007B36A7">
      <w:pPr>
        <w:numPr>
          <w:ilvl w:val="0"/>
          <w:numId w:val="10"/>
        </w:numPr>
        <w:spacing w:after="0" w:line="240" w:lineRule="auto"/>
        <w:ind w:left="284" w:hanging="284"/>
      </w:pPr>
      <w:r>
        <w:t>státní občanství ČR, v případě cizích státních příslušníků trvalý pobyt v ČR</w:t>
      </w:r>
    </w:p>
    <w:p w14:paraId="0A9F7A82" w14:textId="77777777" w:rsidR="002C249B" w:rsidRDefault="002C249B" w:rsidP="007B36A7">
      <w:pPr>
        <w:numPr>
          <w:ilvl w:val="0"/>
          <w:numId w:val="10"/>
        </w:numPr>
        <w:spacing w:after="0" w:line="240" w:lineRule="auto"/>
        <w:ind w:left="284" w:hanging="284"/>
      </w:pPr>
      <w:r w:rsidRPr="00287E9E">
        <w:t>věk minimálně 18 let</w:t>
      </w:r>
      <w:r>
        <w:t xml:space="preserve"> </w:t>
      </w:r>
    </w:p>
    <w:p w14:paraId="232B8739" w14:textId="77777777" w:rsidR="002C249B" w:rsidRDefault="002C249B" w:rsidP="007B36A7">
      <w:pPr>
        <w:numPr>
          <w:ilvl w:val="0"/>
          <w:numId w:val="10"/>
        </w:numPr>
        <w:spacing w:after="0" w:line="240" w:lineRule="auto"/>
        <w:ind w:left="284" w:hanging="284"/>
      </w:pPr>
      <w:r w:rsidRPr="00287E9E">
        <w:t>svéprávnost a bezúhonnost</w:t>
      </w:r>
      <w:r>
        <w:t xml:space="preserve"> </w:t>
      </w:r>
    </w:p>
    <w:p w14:paraId="57EF5FCF" w14:textId="77777777" w:rsidR="002C249B" w:rsidRDefault="002C249B" w:rsidP="007B36A7">
      <w:pPr>
        <w:numPr>
          <w:ilvl w:val="0"/>
          <w:numId w:val="10"/>
        </w:numPr>
        <w:spacing w:after="0" w:line="240" w:lineRule="auto"/>
        <w:ind w:left="284" w:hanging="284"/>
      </w:pPr>
      <w:r>
        <w:t>ovládání českého jazyka</w:t>
      </w:r>
    </w:p>
    <w:p w14:paraId="54A08B37" w14:textId="77777777" w:rsidR="004C29C7" w:rsidRDefault="004C29C7" w:rsidP="004C29C7">
      <w:pPr>
        <w:spacing w:after="0" w:line="240" w:lineRule="auto"/>
        <w:jc w:val="both"/>
        <w:rPr>
          <w:rFonts w:asciiTheme="minorHAnsi" w:hAnsiTheme="minorHAnsi" w:cstheme="minorHAnsi"/>
          <w:iCs/>
        </w:rPr>
      </w:pPr>
    </w:p>
    <w:p w14:paraId="65134FA8" w14:textId="77777777" w:rsidR="004C29C7" w:rsidRPr="00BE483C" w:rsidRDefault="004C29C7" w:rsidP="004C29C7">
      <w:pPr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BE483C">
        <w:rPr>
          <w:rFonts w:asciiTheme="minorHAnsi" w:eastAsiaTheme="majorEastAsia" w:hAnsiTheme="minorHAnsi" w:cstheme="minorHAnsi"/>
          <w:b/>
          <w:bCs/>
        </w:rPr>
        <w:t>Kvalifikační požadavky</w:t>
      </w:r>
      <w:r w:rsidRPr="00BE483C">
        <w:rPr>
          <w:rFonts w:asciiTheme="minorHAnsi" w:hAnsiTheme="minorHAnsi" w:cstheme="minorHAnsi"/>
          <w:b/>
          <w:bCs/>
        </w:rPr>
        <w:t xml:space="preserve"> </w:t>
      </w:r>
    </w:p>
    <w:p w14:paraId="2EECEA37" w14:textId="7542E100" w:rsidR="004C29C7" w:rsidRPr="008377AF" w:rsidRDefault="00B9256C" w:rsidP="007B36A7">
      <w:pPr>
        <w:pStyle w:val="Odstavecseseznamem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</w:rPr>
        <w:t>středoškolské</w:t>
      </w:r>
      <w:r w:rsidR="008377AF" w:rsidRPr="008377AF">
        <w:rPr>
          <w:rFonts w:asciiTheme="minorHAnsi" w:hAnsiTheme="minorHAnsi" w:cstheme="minorHAnsi"/>
          <w:iCs/>
        </w:rPr>
        <w:t xml:space="preserve"> vzdělání </w:t>
      </w:r>
      <w:r w:rsidR="002C21D7">
        <w:rPr>
          <w:rFonts w:asciiTheme="minorHAnsi" w:hAnsiTheme="minorHAnsi" w:cstheme="minorHAnsi"/>
          <w:iCs/>
        </w:rPr>
        <w:t xml:space="preserve">ekonomického </w:t>
      </w:r>
      <w:r w:rsidR="008377AF" w:rsidRPr="008377AF">
        <w:rPr>
          <w:rFonts w:asciiTheme="minorHAnsi" w:hAnsiTheme="minorHAnsi" w:cstheme="minorHAnsi"/>
          <w:iCs/>
        </w:rPr>
        <w:t>směru</w:t>
      </w:r>
      <w:r w:rsidR="00F44C07">
        <w:rPr>
          <w:rFonts w:asciiTheme="minorHAnsi" w:hAnsiTheme="minorHAnsi" w:cstheme="minorHAnsi"/>
          <w:iCs/>
        </w:rPr>
        <w:t xml:space="preserve"> </w:t>
      </w:r>
    </w:p>
    <w:p w14:paraId="5A0D80EC" w14:textId="77777777" w:rsidR="0011501A" w:rsidRPr="00BE483C" w:rsidRDefault="0011501A" w:rsidP="00D20175">
      <w:pPr>
        <w:pStyle w:val="Odstavecseseznamem"/>
        <w:spacing w:after="0" w:line="240" w:lineRule="auto"/>
        <w:jc w:val="both"/>
        <w:rPr>
          <w:rFonts w:asciiTheme="minorHAnsi" w:hAnsiTheme="minorHAnsi" w:cstheme="minorHAnsi"/>
        </w:rPr>
      </w:pPr>
    </w:p>
    <w:p w14:paraId="5234EA99" w14:textId="77777777" w:rsidR="004C29C7" w:rsidRDefault="004C29C7" w:rsidP="006060C0">
      <w:pPr>
        <w:spacing w:after="0"/>
        <w:jc w:val="both"/>
        <w:rPr>
          <w:rFonts w:cs="Calibri"/>
          <w:b/>
          <w:bCs/>
          <w:sz w:val="24"/>
          <w:szCs w:val="24"/>
        </w:rPr>
      </w:pPr>
      <w:r w:rsidRPr="00466FB5">
        <w:rPr>
          <w:rFonts w:cs="Calibri"/>
          <w:b/>
          <w:bCs/>
          <w:sz w:val="24"/>
          <w:szCs w:val="24"/>
        </w:rPr>
        <w:t>Další požadavky:</w:t>
      </w:r>
    </w:p>
    <w:p w14:paraId="789DC9C8" w14:textId="147AC124" w:rsidR="004C29C7" w:rsidRPr="004C29C7" w:rsidRDefault="004C29C7" w:rsidP="007B36A7">
      <w:pPr>
        <w:pStyle w:val="Odstavecseseznamem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cs="Calibri"/>
        </w:rPr>
      </w:pPr>
      <w:r w:rsidRPr="004C29C7">
        <w:rPr>
          <w:rFonts w:cs="Calibri"/>
        </w:rPr>
        <w:t xml:space="preserve">znalost práce na </w:t>
      </w:r>
      <w:proofErr w:type="gramStart"/>
      <w:r w:rsidRPr="004C29C7">
        <w:rPr>
          <w:rFonts w:cs="Calibri"/>
        </w:rPr>
        <w:t xml:space="preserve">PC - </w:t>
      </w:r>
      <w:proofErr w:type="spellStart"/>
      <w:r w:rsidRPr="004C29C7">
        <w:rPr>
          <w:rFonts w:cs="Calibri"/>
        </w:rPr>
        <w:t>word</w:t>
      </w:r>
      <w:proofErr w:type="spellEnd"/>
      <w:proofErr w:type="gramEnd"/>
      <w:r w:rsidRPr="004C29C7">
        <w:rPr>
          <w:rFonts w:cs="Calibri"/>
        </w:rPr>
        <w:t xml:space="preserve">, excel, </w:t>
      </w:r>
      <w:proofErr w:type="spellStart"/>
      <w:r w:rsidRPr="004C29C7">
        <w:rPr>
          <w:rFonts w:cs="Calibri"/>
        </w:rPr>
        <w:t>outlook</w:t>
      </w:r>
      <w:proofErr w:type="spellEnd"/>
      <w:r w:rsidRPr="004C29C7">
        <w:rPr>
          <w:rFonts w:cs="Calibri"/>
        </w:rPr>
        <w:t>, internet apod.</w:t>
      </w:r>
    </w:p>
    <w:p w14:paraId="77818D3F" w14:textId="1C6D7109" w:rsidR="006317A3" w:rsidRPr="006317A3" w:rsidRDefault="006317A3" w:rsidP="007B36A7">
      <w:pPr>
        <w:pStyle w:val="Odstavecseseznamem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cs="Calibri"/>
        </w:rPr>
      </w:pPr>
      <w:r>
        <w:rPr>
          <w:rFonts w:cs="Calibri"/>
        </w:rPr>
        <w:t>z</w:t>
      </w:r>
      <w:r w:rsidRPr="006317A3">
        <w:rPr>
          <w:rFonts w:cs="Calibri"/>
        </w:rPr>
        <w:t>ákladní orientace v účetnictví a daňové problematice</w:t>
      </w:r>
    </w:p>
    <w:p w14:paraId="41B0A0D2" w14:textId="26FA64D3" w:rsidR="004C29C7" w:rsidRPr="00D31F5B" w:rsidRDefault="006317A3" w:rsidP="007B36A7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  <w:sz w:val="18"/>
          <w:szCs w:val="18"/>
          <w:lang w:eastAsia="cs-CZ"/>
        </w:rPr>
      </w:pPr>
      <w:r>
        <w:rPr>
          <w:rFonts w:cs="Calibri"/>
        </w:rPr>
        <w:t>p</w:t>
      </w:r>
      <w:r w:rsidRPr="006317A3">
        <w:rPr>
          <w:rFonts w:cs="Calibri"/>
        </w:rPr>
        <w:t>ečlivost, ochotu učit se</w:t>
      </w:r>
    </w:p>
    <w:p w14:paraId="1E7D5E32" w14:textId="77777777" w:rsidR="004C29C7" w:rsidRPr="00D20175" w:rsidRDefault="004C29C7" w:rsidP="007B36A7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</w:rPr>
        <w:t>s</w:t>
      </w:r>
      <w:r w:rsidRPr="00BE483C">
        <w:rPr>
          <w:rFonts w:asciiTheme="minorHAnsi" w:hAnsiTheme="minorHAnsi" w:cstheme="minorHAnsi"/>
          <w:iCs/>
        </w:rPr>
        <w:t xml:space="preserve">chopnost týmové práce </w:t>
      </w:r>
      <w:r>
        <w:rPr>
          <w:rFonts w:asciiTheme="minorHAnsi" w:hAnsiTheme="minorHAnsi" w:cstheme="minorHAnsi"/>
          <w:iCs/>
        </w:rPr>
        <w:t>a zároveň samostatnost</w:t>
      </w:r>
    </w:p>
    <w:p w14:paraId="1DF41602" w14:textId="30B0D11C" w:rsidR="004C29C7" w:rsidRPr="00F44C07" w:rsidRDefault="004C29C7" w:rsidP="007B36A7">
      <w:pPr>
        <w:pStyle w:val="Odstavecseseznamem"/>
        <w:numPr>
          <w:ilvl w:val="0"/>
          <w:numId w:val="15"/>
        </w:numPr>
        <w:spacing w:after="0" w:line="240" w:lineRule="auto"/>
        <w:ind w:left="284" w:hanging="284"/>
        <w:rPr>
          <w:rFonts w:cs="Calibri"/>
        </w:rPr>
      </w:pPr>
      <w:r w:rsidRPr="007B36A7">
        <w:rPr>
          <w:rFonts w:asciiTheme="minorHAnsi" w:hAnsiTheme="minorHAnsi" w:cstheme="minorHAnsi"/>
          <w:iCs/>
        </w:rPr>
        <w:t>umění kultivovaného písemného vyjadřování</w:t>
      </w:r>
    </w:p>
    <w:p w14:paraId="2D108F4A" w14:textId="77777777" w:rsidR="006060C0" w:rsidRPr="004C29C7" w:rsidRDefault="006060C0" w:rsidP="006060C0">
      <w:pPr>
        <w:spacing w:after="0" w:line="240" w:lineRule="auto"/>
        <w:rPr>
          <w:rFonts w:cs="Calibri"/>
        </w:rPr>
      </w:pPr>
    </w:p>
    <w:p w14:paraId="1271E6E9" w14:textId="1E559397" w:rsidR="00E14EA0" w:rsidRDefault="004C29C7" w:rsidP="0011501A">
      <w:pPr>
        <w:spacing w:after="0" w:line="240" w:lineRule="auto"/>
        <w:jc w:val="both"/>
        <w:rPr>
          <w:rFonts w:asciiTheme="minorHAnsi" w:eastAsiaTheme="majorEastAsia" w:hAnsiTheme="minorHAnsi" w:cstheme="minorHAnsi"/>
          <w:b/>
          <w:bCs/>
        </w:rPr>
      </w:pPr>
      <w:r>
        <w:rPr>
          <w:rFonts w:asciiTheme="minorHAnsi" w:eastAsiaTheme="majorEastAsia" w:hAnsiTheme="minorHAnsi" w:cstheme="minorHAnsi"/>
          <w:b/>
          <w:bCs/>
        </w:rPr>
        <w:t>Výhodou</w:t>
      </w:r>
      <w:r w:rsidR="0011501A" w:rsidRPr="00BE483C">
        <w:rPr>
          <w:rFonts w:asciiTheme="minorHAnsi" w:eastAsiaTheme="majorEastAsia" w:hAnsiTheme="minorHAnsi" w:cstheme="minorHAnsi"/>
          <w:b/>
          <w:bCs/>
        </w:rPr>
        <w:t>:</w:t>
      </w:r>
    </w:p>
    <w:p w14:paraId="038D11B6" w14:textId="21BEBA22" w:rsidR="000A604E" w:rsidRDefault="00D00126" w:rsidP="007B36A7">
      <w:pPr>
        <w:numPr>
          <w:ilvl w:val="0"/>
          <w:numId w:val="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  <w:lang w:eastAsia="cs-CZ"/>
        </w:rPr>
      </w:pPr>
      <w:r w:rsidRPr="00CB6E0B">
        <w:rPr>
          <w:rFonts w:asciiTheme="minorHAnsi" w:hAnsiTheme="minorHAnsi" w:cstheme="minorHAnsi"/>
          <w:iCs/>
          <w:lang w:eastAsia="cs-CZ"/>
        </w:rPr>
        <w:t>zkušenost</w:t>
      </w:r>
      <w:r>
        <w:rPr>
          <w:rFonts w:asciiTheme="minorHAnsi" w:hAnsiTheme="minorHAnsi" w:cstheme="minorHAnsi"/>
          <w:iCs/>
          <w:lang w:eastAsia="cs-CZ"/>
        </w:rPr>
        <w:t>i</w:t>
      </w:r>
      <w:r w:rsidR="000A604E">
        <w:rPr>
          <w:rFonts w:asciiTheme="minorHAnsi" w:hAnsiTheme="minorHAnsi" w:cstheme="minorHAnsi"/>
          <w:iCs/>
          <w:lang w:eastAsia="cs-CZ"/>
        </w:rPr>
        <w:t xml:space="preserve"> ve finančním účetnictví</w:t>
      </w:r>
    </w:p>
    <w:p w14:paraId="0F59B61E" w14:textId="0282D46F" w:rsidR="00CB6E0B" w:rsidRPr="000A604E" w:rsidRDefault="00D00126" w:rsidP="007B36A7">
      <w:pPr>
        <w:numPr>
          <w:ilvl w:val="0"/>
          <w:numId w:val="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  <w:lang w:eastAsia="cs-CZ"/>
        </w:rPr>
      </w:pPr>
      <w:r w:rsidRPr="000A604E">
        <w:rPr>
          <w:rFonts w:asciiTheme="minorHAnsi" w:hAnsiTheme="minorHAnsi" w:cstheme="minorHAnsi"/>
          <w:iCs/>
          <w:lang w:eastAsia="cs-CZ"/>
        </w:rPr>
        <w:t>praxe v</w:t>
      </w:r>
      <w:r w:rsidR="000A604E" w:rsidRPr="000A604E">
        <w:rPr>
          <w:rFonts w:asciiTheme="minorHAnsi" w:hAnsiTheme="minorHAnsi" w:cstheme="minorHAnsi"/>
          <w:iCs/>
          <w:lang w:eastAsia="cs-CZ"/>
        </w:rPr>
        <w:t xml:space="preserve">e </w:t>
      </w:r>
      <w:r w:rsidRPr="000A604E">
        <w:rPr>
          <w:rFonts w:asciiTheme="minorHAnsi" w:hAnsiTheme="minorHAnsi" w:cstheme="minorHAnsi"/>
          <w:iCs/>
          <w:lang w:eastAsia="cs-CZ"/>
        </w:rPr>
        <w:t>veřejné</w:t>
      </w:r>
      <w:r w:rsidR="00CB6E0B" w:rsidRPr="000A604E">
        <w:rPr>
          <w:rFonts w:asciiTheme="minorHAnsi" w:hAnsiTheme="minorHAnsi" w:cstheme="minorHAnsi"/>
          <w:iCs/>
          <w:lang w:eastAsia="cs-CZ"/>
        </w:rPr>
        <w:t xml:space="preserve"> správ</w:t>
      </w:r>
      <w:r w:rsidR="000A604E" w:rsidRPr="000A604E">
        <w:rPr>
          <w:rFonts w:asciiTheme="minorHAnsi" w:hAnsiTheme="minorHAnsi" w:cstheme="minorHAnsi"/>
          <w:iCs/>
          <w:lang w:eastAsia="cs-CZ"/>
        </w:rPr>
        <w:t>ě</w:t>
      </w:r>
      <w:r w:rsidR="00CB6E0B" w:rsidRPr="000A604E">
        <w:rPr>
          <w:rFonts w:asciiTheme="minorHAnsi" w:hAnsiTheme="minorHAnsi" w:cstheme="minorHAnsi"/>
          <w:iCs/>
          <w:lang w:eastAsia="cs-CZ"/>
        </w:rPr>
        <w:t xml:space="preserve"> </w:t>
      </w:r>
    </w:p>
    <w:p w14:paraId="03366D48" w14:textId="77777777" w:rsidR="006317A3" w:rsidRDefault="006317A3" w:rsidP="002C21D7">
      <w:pPr>
        <w:spacing w:after="0"/>
        <w:rPr>
          <w:rFonts w:cs="Calibri"/>
          <w:b/>
          <w:bCs/>
          <w:sz w:val="24"/>
          <w:szCs w:val="24"/>
        </w:rPr>
      </w:pPr>
    </w:p>
    <w:p w14:paraId="0139FE41" w14:textId="073E7C62" w:rsidR="006060C0" w:rsidRPr="00466FB5" w:rsidRDefault="006060C0" w:rsidP="002C21D7">
      <w:pPr>
        <w:spacing w:after="0"/>
        <w:rPr>
          <w:rFonts w:cs="Calibri"/>
          <w:b/>
          <w:bCs/>
          <w:sz w:val="24"/>
          <w:szCs w:val="24"/>
        </w:rPr>
      </w:pPr>
      <w:r w:rsidRPr="00466FB5">
        <w:rPr>
          <w:rFonts w:cs="Calibri"/>
          <w:b/>
          <w:bCs/>
          <w:sz w:val="24"/>
          <w:szCs w:val="24"/>
        </w:rPr>
        <w:t>Nabízíme:</w:t>
      </w:r>
    </w:p>
    <w:p w14:paraId="28DBA6E8" w14:textId="77777777" w:rsidR="006060C0" w:rsidRDefault="006060C0" w:rsidP="007B36A7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284" w:hanging="284"/>
        <w:jc w:val="both"/>
        <w:rPr>
          <w:rFonts w:cs="Calibri"/>
        </w:rPr>
      </w:pPr>
      <w:r w:rsidRPr="00B3064E">
        <w:rPr>
          <w:rFonts w:cs="Calibri"/>
        </w:rPr>
        <w:t>pružnou pracovní dobu</w:t>
      </w:r>
    </w:p>
    <w:p w14:paraId="36FEBA97" w14:textId="27FCBA8E" w:rsidR="006317A3" w:rsidRPr="00B3064E" w:rsidRDefault="006317A3" w:rsidP="007B36A7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284" w:hanging="284"/>
        <w:jc w:val="both"/>
        <w:rPr>
          <w:rFonts w:cs="Calibri"/>
        </w:rPr>
      </w:pPr>
      <w:r>
        <w:rPr>
          <w:rFonts w:cs="Calibri"/>
        </w:rPr>
        <w:t>p</w:t>
      </w:r>
      <w:r w:rsidRPr="006317A3">
        <w:rPr>
          <w:rFonts w:cs="Calibri"/>
        </w:rPr>
        <w:t>ráci v přátelském kolektivu a stabilním prostředí</w:t>
      </w:r>
    </w:p>
    <w:p w14:paraId="0434164B" w14:textId="599FA436" w:rsidR="006317A3" w:rsidRDefault="006060C0" w:rsidP="007B36A7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284" w:hanging="284"/>
        <w:jc w:val="both"/>
        <w:rPr>
          <w:rFonts w:cs="Calibri"/>
        </w:rPr>
      </w:pPr>
      <w:r>
        <w:rPr>
          <w:rFonts w:cs="Calibri"/>
        </w:rPr>
        <w:t>p</w:t>
      </w:r>
      <w:r w:rsidRPr="009E0070">
        <w:rPr>
          <w:rFonts w:cs="Calibri"/>
        </w:rPr>
        <w:t>latové</w:t>
      </w:r>
      <w:r w:rsidR="00610ABF">
        <w:rPr>
          <w:rFonts w:cs="Calibri"/>
        </w:rPr>
        <w:t xml:space="preserve"> </w:t>
      </w:r>
      <w:r w:rsidRPr="009E0070">
        <w:rPr>
          <w:rFonts w:cs="Calibri"/>
        </w:rPr>
        <w:t>zařazení –</w:t>
      </w:r>
      <w:r w:rsidR="000A604E">
        <w:rPr>
          <w:rFonts w:cs="Calibri"/>
          <w:color w:val="92D050"/>
        </w:rPr>
        <w:t xml:space="preserve"> </w:t>
      </w:r>
      <w:r w:rsidR="000A604E">
        <w:rPr>
          <w:rFonts w:cs="Calibri"/>
        </w:rPr>
        <w:t>8</w:t>
      </w:r>
      <w:r w:rsidR="00CB6E0B" w:rsidRPr="000A604E">
        <w:rPr>
          <w:rFonts w:cs="Calibri"/>
        </w:rPr>
        <w:t>.</w:t>
      </w:r>
      <w:r w:rsidRPr="000A604E">
        <w:rPr>
          <w:rFonts w:cs="Calibri"/>
          <w:color w:val="92D050"/>
        </w:rPr>
        <w:t xml:space="preserve"> </w:t>
      </w:r>
      <w:r w:rsidRPr="009E0070">
        <w:rPr>
          <w:rFonts w:cs="Calibri"/>
        </w:rPr>
        <w:t>platová třída</w:t>
      </w:r>
      <w:r w:rsidR="009708ED">
        <w:rPr>
          <w:rFonts w:cs="Calibri"/>
        </w:rPr>
        <w:t>,</w:t>
      </w:r>
      <w:r w:rsidRPr="009E0070">
        <w:rPr>
          <w:rFonts w:cs="Calibri"/>
        </w:rPr>
        <w:t xml:space="preserve"> v souladu se zákonem č. 262/2006 Sb., zákoník práce, nařízením vlády č.</w:t>
      </w:r>
      <w:r w:rsidR="009708ED">
        <w:rPr>
          <w:rFonts w:cs="Calibri"/>
        </w:rPr>
        <w:t> </w:t>
      </w:r>
      <w:r w:rsidRPr="009E0070">
        <w:rPr>
          <w:rFonts w:cs="Calibri"/>
        </w:rPr>
        <w:t>341/2017 Sb., o platových poměrech</w:t>
      </w:r>
      <w:r>
        <w:rPr>
          <w:rFonts w:cs="Calibri"/>
        </w:rPr>
        <w:t xml:space="preserve"> </w:t>
      </w:r>
      <w:r w:rsidRPr="009E0070">
        <w:rPr>
          <w:rFonts w:cs="Calibri"/>
        </w:rPr>
        <w:t>zaměstnanců ve veřejných službách a správě, a nařízením vlády č</w:t>
      </w:r>
      <w:r w:rsidR="009708ED">
        <w:rPr>
          <w:rFonts w:cs="Calibri"/>
        </w:rPr>
        <w:t>. </w:t>
      </w:r>
      <w:r w:rsidRPr="009E0070">
        <w:rPr>
          <w:rFonts w:cs="Calibri"/>
        </w:rPr>
        <w:t xml:space="preserve"> 222/2010 Sb., o katalogu prací ve veřejných službách a</w:t>
      </w:r>
      <w:r>
        <w:rPr>
          <w:rFonts w:cs="Calibri"/>
        </w:rPr>
        <w:t> </w:t>
      </w:r>
      <w:r w:rsidRPr="009E0070">
        <w:rPr>
          <w:rFonts w:cs="Calibri"/>
        </w:rPr>
        <w:t>správě, vše v platném znění</w:t>
      </w:r>
    </w:p>
    <w:p w14:paraId="796E5A54" w14:textId="08B28141" w:rsidR="00C93D66" w:rsidRPr="007B36A7" w:rsidRDefault="006060C0" w:rsidP="007B36A7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284" w:hanging="284"/>
        <w:jc w:val="both"/>
        <w:rPr>
          <w:rFonts w:asciiTheme="minorHAnsi" w:hAnsiTheme="minorHAnsi" w:cstheme="minorHAnsi"/>
        </w:rPr>
      </w:pPr>
      <w:r w:rsidRPr="006317A3">
        <w:rPr>
          <w:rFonts w:cs="Calibri"/>
          <w:iCs/>
        </w:rPr>
        <w:t>zaměstnanecké benefity (</w:t>
      </w:r>
      <w:proofErr w:type="spellStart"/>
      <w:r w:rsidRPr="006317A3">
        <w:rPr>
          <w:rFonts w:cs="Calibri"/>
          <w:iCs/>
        </w:rPr>
        <w:t>stravenkový</w:t>
      </w:r>
      <w:proofErr w:type="spellEnd"/>
      <w:r w:rsidRPr="006317A3">
        <w:rPr>
          <w:rFonts w:cs="Calibri"/>
          <w:iCs/>
        </w:rPr>
        <w:t xml:space="preserve"> paušál, </w:t>
      </w:r>
      <w:proofErr w:type="spellStart"/>
      <w:r w:rsidRPr="006317A3">
        <w:rPr>
          <w:rFonts w:cs="Calibri"/>
          <w:iCs/>
        </w:rPr>
        <w:t>cafeterie</w:t>
      </w:r>
      <w:proofErr w:type="spellEnd"/>
      <w:r w:rsidRPr="006317A3">
        <w:rPr>
          <w:rFonts w:cs="Calibri"/>
          <w:iCs/>
        </w:rPr>
        <w:t xml:space="preserve">, penzijní připojištění, 5x </w:t>
      </w:r>
      <w:proofErr w:type="spellStart"/>
      <w:r w:rsidRPr="006317A3">
        <w:rPr>
          <w:rFonts w:cs="Calibri"/>
          <w:iCs/>
        </w:rPr>
        <w:t>sick</w:t>
      </w:r>
      <w:proofErr w:type="spellEnd"/>
      <w:r w:rsidRPr="006317A3">
        <w:rPr>
          <w:rFonts w:cs="Calibri"/>
          <w:iCs/>
        </w:rPr>
        <w:t xml:space="preserve"> </w:t>
      </w:r>
      <w:proofErr w:type="spellStart"/>
      <w:r w:rsidRPr="006317A3">
        <w:rPr>
          <w:rFonts w:cs="Calibri"/>
          <w:iCs/>
        </w:rPr>
        <w:t>days</w:t>
      </w:r>
      <w:proofErr w:type="spellEnd"/>
      <w:r w:rsidRPr="006317A3">
        <w:rPr>
          <w:rFonts w:cs="Calibri"/>
          <w:iCs/>
        </w:rPr>
        <w:t>, zvýhodněné mobilní tarify pro zaměstnance i jejich rodinné příslušníky firemní akce a další výhody)</w:t>
      </w:r>
      <w:bookmarkStart w:id="1" w:name="_Hlk129675416"/>
    </w:p>
    <w:p w14:paraId="1A5B1AD6" w14:textId="77777777" w:rsidR="007B36A7" w:rsidRPr="00C93D66" w:rsidRDefault="007B36A7" w:rsidP="007B36A7">
      <w:pPr>
        <w:tabs>
          <w:tab w:val="left" w:pos="426"/>
        </w:tabs>
        <w:spacing w:after="0" w:line="240" w:lineRule="auto"/>
        <w:ind w:left="284"/>
        <w:jc w:val="both"/>
        <w:rPr>
          <w:rFonts w:asciiTheme="minorHAnsi" w:hAnsiTheme="minorHAnsi" w:cstheme="minorHAnsi"/>
        </w:rPr>
      </w:pPr>
    </w:p>
    <w:bookmarkEnd w:id="1"/>
    <w:p w14:paraId="465DD181" w14:textId="77777777" w:rsidR="00BE483C" w:rsidRPr="00BE483C" w:rsidRDefault="00BE483C" w:rsidP="009D42E0">
      <w:pPr>
        <w:spacing w:after="0"/>
        <w:rPr>
          <w:rFonts w:asciiTheme="minorHAnsi" w:hAnsiTheme="minorHAnsi" w:cstheme="minorHAnsi"/>
          <w:b/>
          <w:bCs/>
          <w:iCs/>
        </w:rPr>
      </w:pPr>
      <w:r w:rsidRPr="00BE483C">
        <w:rPr>
          <w:rFonts w:asciiTheme="minorHAnsi" w:hAnsiTheme="minorHAnsi" w:cstheme="minorHAnsi"/>
          <w:b/>
          <w:bCs/>
          <w:iCs/>
        </w:rPr>
        <w:t>Místo a způsob podání přihlášky:</w:t>
      </w:r>
    </w:p>
    <w:p w14:paraId="4AF69A47" w14:textId="77777777" w:rsidR="009708ED" w:rsidRPr="00A130A7" w:rsidRDefault="009708ED" w:rsidP="007B36A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p</w:t>
      </w:r>
      <w:r w:rsidRPr="00A130A7">
        <w:rPr>
          <w:iCs/>
        </w:rPr>
        <w:t>řihlášky včetně povinných příloh se doručují</w:t>
      </w:r>
      <w:r>
        <w:rPr>
          <w:iCs/>
        </w:rPr>
        <w:t xml:space="preserve"> </w:t>
      </w:r>
      <w:r w:rsidRPr="00A130A7">
        <w:rPr>
          <w:iCs/>
        </w:rPr>
        <w:t>poštou</w:t>
      </w:r>
      <w:r>
        <w:rPr>
          <w:iCs/>
        </w:rPr>
        <w:t>,</w:t>
      </w:r>
      <w:r w:rsidRPr="00A130A7">
        <w:rPr>
          <w:iCs/>
        </w:rPr>
        <w:t xml:space="preserve"> osobně </w:t>
      </w:r>
      <w:r w:rsidRPr="002C21D7">
        <w:rPr>
          <w:b/>
          <w:bCs/>
          <w:iCs/>
        </w:rPr>
        <w:t>na podatelnu</w:t>
      </w:r>
      <w:r>
        <w:rPr>
          <w:iCs/>
        </w:rPr>
        <w:t xml:space="preserve"> </w:t>
      </w:r>
      <w:r w:rsidRPr="00A130A7">
        <w:rPr>
          <w:iCs/>
        </w:rPr>
        <w:t>na adresu: Helena Povolná, Městský úřad Čáslav, Nám. Jana Žižky z Trocnova 1, 286 01 Čáslav</w:t>
      </w:r>
      <w:r>
        <w:rPr>
          <w:iCs/>
        </w:rPr>
        <w:t>;</w:t>
      </w:r>
    </w:p>
    <w:p w14:paraId="7189831C" w14:textId="3FB350A0" w:rsidR="009708ED" w:rsidRPr="002C21D7" w:rsidRDefault="009708ED" w:rsidP="007B36A7">
      <w:pPr>
        <w:pStyle w:val="Odstavecseseznamem"/>
        <w:numPr>
          <w:ilvl w:val="0"/>
          <w:numId w:val="12"/>
        </w:numPr>
        <w:spacing w:after="0"/>
        <w:ind w:left="284" w:hanging="284"/>
        <w:jc w:val="both"/>
        <w:rPr>
          <w:iCs/>
        </w:rPr>
      </w:pPr>
      <w:r w:rsidRPr="002C21D7">
        <w:rPr>
          <w:iCs/>
        </w:rPr>
        <w:t xml:space="preserve">nebo elektronicky prostřednictvím datové schránky </w:t>
      </w:r>
      <w:r w:rsidRPr="002C21D7">
        <w:rPr>
          <w:b/>
          <w:bCs/>
          <w:iCs/>
        </w:rPr>
        <w:t>ffnbe7e</w:t>
      </w:r>
      <w:r w:rsidRPr="002C21D7">
        <w:rPr>
          <w:iCs/>
        </w:rPr>
        <w:t xml:space="preserve"> </w:t>
      </w:r>
    </w:p>
    <w:p w14:paraId="2AB2F4A6" w14:textId="54969EFC" w:rsidR="00BE483C" w:rsidRDefault="0037635D" w:rsidP="007B36A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  <w:iCs/>
        </w:rPr>
      </w:pPr>
      <w:r>
        <w:rPr>
          <w:rFonts w:asciiTheme="minorHAnsi" w:hAnsiTheme="minorHAnsi" w:cstheme="minorHAnsi"/>
          <w:iCs/>
        </w:rPr>
        <w:t>o</w:t>
      </w:r>
      <w:r w:rsidR="00BE483C" w:rsidRPr="00BE483C">
        <w:rPr>
          <w:rFonts w:asciiTheme="minorHAnsi" w:hAnsiTheme="minorHAnsi" w:cstheme="minorHAnsi"/>
          <w:iCs/>
        </w:rPr>
        <w:t xml:space="preserve">bálku označte </w:t>
      </w:r>
      <w:r w:rsidR="00BE483C" w:rsidRPr="00BE483C">
        <w:rPr>
          <w:rFonts w:asciiTheme="minorHAnsi" w:hAnsiTheme="minorHAnsi" w:cstheme="minorHAnsi"/>
          <w:b/>
          <w:bCs/>
          <w:iCs/>
        </w:rPr>
        <w:t xml:space="preserve">„Neotvírat – výběrové řízení – </w:t>
      </w:r>
      <w:r w:rsidR="006317A3">
        <w:rPr>
          <w:rFonts w:asciiTheme="minorHAnsi" w:hAnsiTheme="minorHAnsi" w:cstheme="minorHAnsi"/>
          <w:b/>
          <w:bCs/>
          <w:iCs/>
        </w:rPr>
        <w:t>Finanční účetní</w:t>
      </w:r>
      <w:r w:rsidR="009708ED" w:rsidRPr="00BE483C">
        <w:rPr>
          <w:rFonts w:asciiTheme="minorHAnsi" w:hAnsiTheme="minorHAnsi" w:cstheme="minorHAnsi"/>
          <w:b/>
          <w:bCs/>
          <w:iCs/>
        </w:rPr>
        <w:t>“</w:t>
      </w:r>
    </w:p>
    <w:p w14:paraId="2ABFE0C1" w14:textId="77777777" w:rsidR="004C29C7" w:rsidRPr="004C29C7" w:rsidRDefault="004C29C7" w:rsidP="002C21D7">
      <w:pPr>
        <w:spacing w:after="0" w:line="240" w:lineRule="auto"/>
        <w:ind w:left="612"/>
        <w:jc w:val="both"/>
        <w:rPr>
          <w:rFonts w:asciiTheme="minorHAnsi" w:hAnsiTheme="minorHAnsi" w:cstheme="minorHAnsi"/>
          <w:b/>
          <w:bCs/>
          <w:iCs/>
        </w:rPr>
      </w:pPr>
    </w:p>
    <w:p w14:paraId="2E604C3D" w14:textId="77777777" w:rsidR="00BE483C" w:rsidRPr="00BE483C" w:rsidRDefault="00BE483C" w:rsidP="009D42E0">
      <w:pPr>
        <w:spacing w:after="0"/>
        <w:jc w:val="both"/>
        <w:rPr>
          <w:rFonts w:asciiTheme="minorHAnsi" w:hAnsiTheme="minorHAnsi" w:cstheme="minorHAnsi"/>
          <w:b/>
          <w:bCs/>
          <w:iCs/>
        </w:rPr>
      </w:pPr>
      <w:r w:rsidRPr="00BE483C">
        <w:rPr>
          <w:rFonts w:asciiTheme="minorHAnsi" w:hAnsiTheme="minorHAnsi" w:cstheme="minorHAnsi"/>
          <w:b/>
          <w:bCs/>
          <w:iCs/>
        </w:rPr>
        <w:t>Lhůta pro podání přihlášky:</w:t>
      </w:r>
    </w:p>
    <w:p w14:paraId="67DDED0E" w14:textId="216F3557" w:rsidR="00BE483C" w:rsidRDefault="00E14EA0" w:rsidP="007B36A7">
      <w:pPr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iCs/>
          <w:u w:val="single"/>
        </w:rPr>
      </w:pPr>
      <w:r>
        <w:rPr>
          <w:rFonts w:asciiTheme="minorHAnsi" w:hAnsiTheme="minorHAnsi" w:cstheme="minorHAnsi"/>
          <w:iCs/>
        </w:rPr>
        <w:t>p</w:t>
      </w:r>
      <w:r w:rsidR="00BE483C" w:rsidRPr="00BE483C">
        <w:rPr>
          <w:rFonts w:asciiTheme="minorHAnsi" w:hAnsiTheme="minorHAnsi" w:cstheme="minorHAnsi"/>
          <w:iCs/>
        </w:rPr>
        <w:t>odací razítko Městského úřadu Čáslav nejpozději s datem</w:t>
      </w:r>
      <w:r w:rsidR="00BE483C" w:rsidRPr="00BE483C">
        <w:rPr>
          <w:rFonts w:asciiTheme="minorHAnsi" w:hAnsiTheme="minorHAnsi" w:cstheme="minorHAnsi"/>
          <w:b/>
          <w:bCs/>
          <w:iCs/>
        </w:rPr>
        <w:t xml:space="preserve"> </w:t>
      </w:r>
      <w:r w:rsidR="003C13AE" w:rsidRPr="005D2C1F">
        <w:rPr>
          <w:rFonts w:asciiTheme="minorHAnsi" w:hAnsiTheme="minorHAnsi" w:cstheme="minorHAnsi"/>
          <w:b/>
          <w:bCs/>
          <w:iCs/>
        </w:rPr>
        <w:t>29</w:t>
      </w:r>
      <w:r w:rsidR="00BE483C" w:rsidRPr="000A604E">
        <w:rPr>
          <w:rFonts w:asciiTheme="minorHAnsi" w:hAnsiTheme="minorHAnsi" w:cstheme="minorHAnsi"/>
          <w:b/>
          <w:bCs/>
          <w:iCs/>
          <w:color w:val="92D050"/>
        </w:rPr>
        <w:t xml:space="preserve">. </w:t>
      </w:r>
      <w:r w:rsidR="00BE483C" w:rsidRPr="00BE483C">
        <w:rPr>
          <w:rFonts w:asciiTheme="minorHAnsi" w:hAnsiTheme="minorHAnsi" w:cstheme="minorHAnsi"/>
          <w:b/>
          <w:bCs/>
          <w:iCs/>
        </w:rPr>
        <w:t>0</w:t>
      </w:r>
      <w:r w:rsidR="006317A3">
        <w:rPr>
          <w:rFonts w:asciiTheme="minorHAnsi" w:hAnsiTheme="minorHAnsi" w:cstheme="minorHAnsi"/>
          <w:b/>
          <w:bCs/>
          <w:iCs/>
        </w:rPr>
        <w:t>9</w:t>
      </w:r>
      <w:r w:rsidR="00BE483C" w:rsidRPr="00BE483C">
        <w:rPr>
          <w:rFonts w:asciiTheme="minorHAnsi" w:hAnsiTheme="minorHAnsi" w:cstheme="minorHAnsi"/>
          <w:b/>
          <w:bCs/>
          <w:iCs/>
        </w:rPr>
        <w:t>. 202</w:t>
      </w:r>
      <w:r w:rsidR="009708ED">
        <w:rPr>
          <w:rFonts w:asciiTheme="minorHAnsi" w:hAnsiTheme="minorHAnsi" w:cstheme="minorHAnsi"/>
          <w:b/>
          <w:bCs/>
          <w:iCs/>
        </w:rPr>
        <w:t>5</w:t>
      </w:r>
      <w:r w:rsidR="00BE483C" w:rsidRPr="00BE483C">
        <w:rPr>
          <w:rFonts w:asciiTheme="minorHAnsi" w:hAnsiTheme="minorHAnsi" w:cstheme="minorHAnsi"/>
          <w:iCs/>
        </w:rPr>
        <w:t xml:space="preserve"> včetně </w:t>
      </w:r>
    </w:p>
    <w:p w14:paraId="6FE2E039" w14:textId="77777777" w:rsidR="00E14EA0" w:rsidRPr="00E14EA0" w:rsidRDefault="00E14EA0" w:rsidP="00E14EA0">
      <w:pPr>
        <w:spacing w:after="0" w:line="240" w:lineRule="auto"/>
        <w:ind w:left="567"/>
        <w:jc w:val="both"/>
        <w:rPr>
          <w:rFonts w:asciiTheme="minorHAnsi" w:hAnsiTheme="minorHAnsi" w:cstheme="minorHAnsi"/>
          <w:iCs/>
          <w:u w:val="single"/>
        </w:rPr>
      </w:pPr>
    </w:p>
    <w:p w14:paraId="47DC19DD" w14:textId="77777777" w:rsidR="00BE483C" w:rsidRPr="00BE483C" w:rsidRDefault="00BE483C" w:rsidP="009D42E0">
      <w:pPr>
        <w:spacing w:after="0"/>
        <w:rPr>
          <w:rFonts w:asciiTheme="minorHAnsi" w:hAnsiTheme="minorHAnsi" w:cstheme="minorHAnsi"/>
          <w:b/>
          <w:bCs/>
          <w:iCs/>
        </w:rPr>
      </w:pPr>
      <w:r w:rsidRPr="00BE483C">
        <w:rPr>
          <w:rFonts w:asciiTheme="minorHAnsi" w:hAnsiTheme="minorHAnsi" w:cstheme="minorHAnsi"/>
          <w:b/>
          <w:bCs/>
          <w:iCs/>
        </w:rPr>
        <w:t>Přihláška musí obsahovat náležitosti:</w:t>
      </w:r>
    </w:p>
    <w:p w14:paraId="17984452" w14:textId="77777777" w:rsidR="009708ED" w:rsidRPr="00466FB5" w:rsidRDefault="009708ED" w:rsidP="007B36A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j</w:t>
      </w:r>
      <w:r w:rsidRPr="00466FB5">
        <w:rPr>
          <w:iCs/>
        </w:rPr>
        <w:t>méno, příjmení a titul zájemce</w:t>
      </w:r>
    </w:p>
    <w:p w14:paraId="4781B5D6" w14:textId="77777777" w:rsidR="009708ED" w:rsidRPr="00466FB5" w:rsidRDefault="009708ED" w:rsidP="007B36A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d</w:t>
      </w:r>
      <w:r w:rsidRPr="00466FB5">
        <w:rPr>
          <w:iCs/>
        </w:rPr>
        <w:t>atum a místo narození zájemce</w:t>
      </w:r>
    </w:p>
    <w:p w14:paraId="5629A77C" w14:textId="77777777" w:rsidR="009708ED" w:rsidRPr="00466FB5" w:rsidRDefault="009708ED" w:rsidP="007B36A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s</w:t>
      </w:r>
      <w:r w:rsidRPr="00466FB5">
        <w:rPr>
          <w:iCs/>
        </w:rPr>
        <w:t>tátní příslušnost zájemce</w:t>
      </w:r>
    </w:p>
    <w:p w14:paraId="170B2A99" w14:textId="77777777" w:rsidR="009708ED" w:rsidRPr="00466FB5" w:rsidRDefault="009708ED" w:rsidP="007B36A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m</w:t>
      </w:r>
      <w:r w:rsidRPr="00466FB5">
        <w:rPr>
          <w:iCs/>
        </w:rPr>
        <w:t>ísto trvalého pobytu zájemce</w:t>
      </w:r>
    </w:p>
    <w:p w14:paraId="226DEE4D" w14:textId="77777777" w:rsidR="009708ED" w:rsidRPr="00466FB5" w:rsidRDefault="009708ED" w:rsidP="007B36A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č</w:t>
      </w:r>
      <w:r w:rsidRPr="00466FB5">
        <w:rPr>
          <w:iCs/>
        </w:rPr>
        <w:t>íslo občanského průkazu nebo číslo dokladu o povolení k pobytu, jde-li o cizího státního občana</w:t>
      </w:r>
    </w:p>
    <w:p w14:paraId="6E5BB4B8" w14:textId="77777777" w:rsidR="009708ED" w:rsidRPr="00287E9E" w:rsidRDefault="009708ED" w:rsidP="007B36A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t</w:t>
      </w:r>
      <w:r w:rsidRPr="00466FB5">
        <w:rPr>
          <w:iCs/>
        </w:rPr>
        <w:t>elefonní spojení</w:t>
      </w:r>
      <w:r>
        <w:rPr>
          <w:iCs/>
        </w:rPr>
        <w:t xml:space="preserve"> a </w:t>
      </w:r>
      <w:r w:rsidRPr="00287E9E">
        <w:rPr>
          <w:iCs/>
        </w:rPr>
        <w:t>e-mailovou adresu</w:t>
      </w:r>
    </w:p>
    <w:p w14:paraId="4F30F240" w14:textId="77777777" w:rsidR="009708ED" w:rsidRPr="00466FB5" w:rsidRDefault="009708ED" w:rsidP="007B36A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d</w:t>
      </w:r>
      <w:r w:rsidRPr="00466FB5">
        <w:rPr>
          <w:iCs/>
        </w:rPr>
        <w:t>atum a podpis zájemce</w:t>
      </w:r>
    </w:p>
    <w:p w14:paraId="5C664B5A" w14:textId="77777777" w:rsidR="00E14EA0" w:rsidRPr="00E14EA0" w:rsidRDefault="00E14EA0" w:rsidP="00E14EA0">
      <w:pPr>
        <w:spacing w:after="0" w:line="240" w:lineRule="auto"/>
        <w:ind w:left="720"/>
        <w:jc w:val="both"/>
        <w:rPr>
          <w:rFonts w:asciiTheme="minorHAnsi" w:hAnsiTheme="minorHAnsi" w:cstheme="minorHAnsi"/>
          <w:iCs/>
        </w:rPr>
      </w:pPr>
    </w:p>
    <w:p w14:paraId="66E97DFB" w14:textId="7A2F42FE" w:rsidR="00BE483C" w:rsidRPr="00BE483C" w:rsidRDefault="00BE483C" w:rsidP="009D42E0">
      <w:pPr>
        <w:spacing w:after="0"/>
        <w:jc w:val="both"/>
        <w:rPr>
          <w:rFonts w:asciiTheme="minorHAnsi" w:hAnsiTheme="minorHAnsi" w:cstheme="minorHAnsi"/>
          <w:b/>
          <w:bCs/>
          <w:iCs/>
        </w:rPr>
      </w:pPr>
      <w:r w:rsidRPr="00BE483C">
        <w:rPr>
          <w:rFonts w:asciiTheme="minorHAnsi" w:hAnsiTheme="minorHAnsi" w:cstheme="minorHAnsi"/>
          <w:b/>
          <w:bCs/>
          <w:iCs/>
        </w:rPr>
        <w:t>Povinné přílohy přihlášky</w:t>
      </w:r>
    </w:p>
    <w:p w14:paraId="155A5F14" w14:textId="77777777" w:rsidR="009708ED" w:rsidRDefault="009708ED" w:rsidP="007B36A7">
      <w:pPr>
        <w:numPr>
          <w:ilvl w:val="0"/>
          <w:numId w:val="7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  <w:lang w:eastAsia="cs-CZ"/>
        </w:rPr>
      </w:pPr>
      <w:r>
        <w:rPr>
          <w:b/>
          <w:iCs/>
        </w:rPr>
        <w:t>s</w:t>
      </w:r>
      <w:r w:rsidRPr="00466FB5">
        <w:rPr>
          <w:b/>
          <w:iCs/>
        </w:rPr>
        <w:t>trukturovaný profesní životopis</w:t>
      </w:r>
      <w:r w:rsidRPr="00466FB5">
        <w:rPr>
          <w:iCs/>
        </w:rPr>
        <w:t>, ve kterém se uvedou údaje o vzdělání a odborných znalostech</w:t>
      </w:r>
    </w:p>
    <w:p w14:paraId="46FE4D6B" w14:textId="77777777" w:rsidR="009708ED" w:rsidRPr="00466FB5" w:rsidRDefault="009708ED" w:rsidP="007B36A7">
      <w:pPr>
        <w:numPr>
          <w:ilvl w:val="0"/>
          <w:numId w:val="7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  <w:lang w:eastAsia="cs-CZ"/>
        </w:rPr>
      </w:pPr>
      <w:r>
        <w:rPr>
          <w:b/>
          <w:iCs/>
        </w:rPr>
        <w:t>motivační dopis</w:t>
      </w:r>
    </w:p>
    <w:p w14:paraId="24ECE2D5" w14:textId="1819A8D4" w:rsidR="009708ED" w:rsidRPr="00F44C07" w:rsidRDefault="009708ED" w:rsidP="007B36A7">
      <w:pPr>
        <w:numPr>
          <w:ilvl w:val="0"/>
          <w:numId w:val="7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  <w:lang w:eastAsia="cs-CZ"/>
        </w:rPr>
      </w:pPr>
      <w:r w:rsidRPr="001C37A1">
        <w:rPr>
          <w:b/>
          <w:iCs/>
        </w:rPr>
        <w:t>výpis z rejstříku trestů</w:t>
      </w:r>
      <w:r w:rsidRPr="001C37A1">
        <w:rPr>
          <w:iCs/>
        </w:rPr>
        <w:t xml:space="preserve"> ne starší 3 měsíců originál nebo ověřená kopie, lze jej nahradit čestným prohlášením o</w:t>
      </w:r>
      <w:r w:rsidR="002C21D7" w:rsidRPr="001C37A1">
        <w:rPr>
          <w:iCs/>
        </w:rPr>
        <w:t> </w:t>
      </w:r>
      <w:r w:rsidRPr="001C37A1">
        <w:rPr>
          <w:iCs/>
        </w:rPr>
        <w:t>bezúhonnosti</w:t>
      </w:r>
    </w:p>
    <w:p w14:paraId="2EC6BA81" w14:textId="77777777" w:rsidR="009708ED" w:rsidRDefault="009708ED" w:rsidP="007B36A7">
      <w:pPr>
        <w:numPr>
          <w:ilvl w:val="0"/>
          <w:numId w:val="7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iCs/>
          <w:lang w:eastAsia="cs-CZ"/>
        </w:rPr>
      </w:pPr>
      <w:r>
        <w:rPr>
          <w:b/>
          <w:iCs/>
        </w:rPr>
        <w:t>d</w:t>
      </w:r>
      <w:r w:rsidRPr="00466FB5">
        <w:rPr>
          <w:b/>
          <w:iCs/>
        </w:rPr>
        <w:t xml:space="preserve">oklad o nejvyšším dosaženém vzdělání </w:t>
      </w:r>
      <w:r w:rsidRPr="00466FB5">
        <w:rPr>
          <w:iCs/>
        </w:rPr>
        <w:t>(</w:t>
      </w:r>
      <w:r>
        <w:rPr>
          <w:iCs/>
        </w:rPr>
        <w:t>prostá</w:t>
      </w:r>
      <w:r w:rsidRPr="00466FB5">
        <w:rPr>
          <w:iCs/>
        </w:rPr>
        <w:t xml:space="preserve"> kopie)</w:t>
      </w:r>
    </w:p>
    <w:p w14:paraId="7B2828AF" w14:textId="52AFEA0C" w:rsidR="00BE483C" w:rsidRPr="00A16694" w:rsidRDefault="00BE483C" w:rsidP="006060C0">
      <w:pPr>
        <w:spacing w:after="0" w:line="240" w:lineRule="auto"/>
        <w:ind w:left="720" w:hanging="720"/>
        <w:jc w:val="both"/>
        <w:rPr>
          <w:rFonts w:asciiTheme="minorHAnsi" w:hAnsiTheme="minorHAnsi" w:cstheme="minorHAnsi"/>
          <w:iCs/>
          <w:lang w:eastAsia="cs-CZ"/>
        </w:rPr>
      </w:pPr>
      <w:r w:rsidRPr="00A16694">
        <w:rPr>
          <w:rFonts w:asciiTheme="minorHAnsi" w:hAnsiTheme="minorHAnsi" w:cstheme="minorHAnsi"/>
          <w:iCs/>
        </w:rPr>
        <w:tab/>
      </w:r>
    </w:p>
    <w:p w14:paraId="4EADC23A" w14:textId="77777777" w:rsidR="00BE483C" w:rsidRPr="00BE483C" w:rsidRDefault="00BE483C" w:rsidP="009708ED">
      <w:pPr>
        <w:spacing w:after="0"/>
        <w:jc w:val="both"/>
        <w:rPr>
          <w:rFonts w:asciiTheme="minorHAnsi" w:hAnsiTheme="minorHAnsi" w:cstheme="minorHAnsi"/>
          <w:b/>
          <w:bCs/>
          <w:iCs/>
        </w:rPr>
      </w:pPr>
      <w:r w:rsidRPr="00BE483C">
        <w:rPr>
          <w:rFonts w:asciiTheme="minorHAnsi" w:hAnsiTheme="minorHAnsi" w:cstheme="minorHAnsi"/>
          <w:b/>
          <w:bCs/>
          <w:iCs/>
        </w:rPr>
        <w:t xml:space="preserve">Kontaktní osoba: </w:t>
      </w:r>
    </w:p>
    <w:p w14:paraId="2C7B7187" w14:textId="77777777" w:rsidR="009708ED" w:rsidRPr="00466FB5" w:rsidRDefault="009708ED" w:rsidP="007B36A7">
      <w:pPr>
        <w:numPr>
          <w:ilvl w:val="0"/>
          <w:numId w:val="3"/>
        </w:numPr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a</w:t>
      </w:r>
      <w:r w:rsidRPr="00466FB5">
        <w:rPr>
          <w:iCs/>
        </w:rPr>
        <w:t>dministrace VŘ: Helena Povolná, personální,</w:t>
      </w:r>
      <w:r>
        <w:rPr>
          <w:iCs/>
        </w:rPr>
        <w:t xml:space="preserve"> mob.: 602 132 945;</w:t>
      </w:r>
      <w:r w:rsidRPr="00466FB5">
        <w:rPr>
          <w:iCs/>
        </w:rPr>
        <w:t xml:space="preserve"> e-mail: </w:t>
      </w:r>
      <w:hyperlink r:id="rId5" w:history="1">
        <w:r w:rsidRPr="00466FB5">
          <w:rPr>
            <w:rStyle w:val="Hypertextovodkaz"/>
            <w:iCs/>
          </w:rPr>
          <w:t>povolna@meucaslav.cz</w:t>
        </w:r>
      </w:hyperlink>
      <w:r>
        <w:rPr>
          <w:iCs/>
        </w:rPr>
        <w:t xml:space="preserve">, datová schránka </w:t>
      </w:r>
      <w:r w:rsidRPr="009708ED">
        <w:rPr>
          <w:b/>
          <w:bCs/>
          <w:iCs/>
        </w:rPr>
        <w:t>ffnbe7e</w:t>
      </w:r>
    </w:p>
    <w:p w14:paraId="16BF1F7D" w14:textId="77777777" w:rsidR="009708ED" w:rsidRPr="00466FB5" w:rsidRDefault="009708ED" w:rsidP="007B36A7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v</w:t>
      </w:r>
      <w:r w:rsidRPr="00466FB5">
        <w:rPr>
          <w:iCs/>
        </w:rPr>
        <w:t>yhlašovatel si vyhrazuje právo zrušit toto výběrové řízení kdykoliv v jeho průběhu nebo nevybrat žádného uchazeče</w:t>
      </w:r>
    </w:p>
    <w:p w14:paraId="3D27B0EA" w14:textId="77777777" w:rsidR="009708ED" w:rsidRDefault="009708ED" w:rsidP="007B36A7">
      <w:pPr>
        <w:numPr>
          <w:ilvl w:val="0"/>
          <w:numId w:val="5"/>
        </w:numPr>
        <w:spacing w:after="0" w:line="240" w:lineRule="auto"/>
        <w:ind w:left="284" w:hanging="284"/>
        <w:jc w:val="both"/>
        <w:rPr>
          <w:iCs/>
        </w:rPr>
      </w:pPr>
      <w:r>
        <w:rPr>
          <w:iCs/>
        </w:rPr>
        <w:t>u</w:t>
      </w:r>
      <w:r w:rsidRPr="00466FB5">
        <w:rPr>
          <w:iCs/>
        </w:rPr>
        <w:t>chazeč nese náklady, které mu účastí na výběrovém řízení vznikly</w:t>
      </w:r>
    </w:p>
    <w:p w14:paraId="36BAC4D2" w14:textId="6F033467" w:rsidR="009708ED" w:rsidRDefault="009708ED" w:rsidP="007B36A7">
      <w:pPr>
        <w:numPr>
          <w:ilvl w:val="0"/>
          <w:numId w:val="5"/>
        </w:numPr>
        <w:spacing w:after="0" w:line="240" w:lineRule="auto"/>
        <w:ind w:left="284" w:hanging="284"/>
        <w:jc w:val="both"/>
        <w:rPr>
          <w:iCs/>
          <w:lang w:eastAsia="cs-CZ"/>
        </w:rPr>
      </w:pPr>
      <w:r w:rsidRPr="00554A27">
        <w:rPr>
          <w:iCs/>
          <w:lang w:eastAsia="cs-CZ"/>
        </w:rPr>
        <w:t xml:space="preserve">při nedodání předepsaných příloh přihlášky do výběrového řízení (veřejné výzvy) </w:t>
      </w:r>
      <w:r>
        <w:rPr>
          <w:iCs/>
          <w:lang w:eastAsia="cs-CZ"/>
        </w:rPr>
        <w:t xml:space="preserve">Městský úřad nemá </w:t>
      </w:r>
      <w:r w:rsidRPr="00554A27">
        <w:rPr>
          <w:iCs/>
          <w:lang w:eastAsia="cs-CZ"/>
        </w:rPr>
        <w:t xml:space="preserve">povinnost čekat na </w:t>
      </w:r>
      <w:r>
        <w:rPr>
          <w:iCs/>
          <w:lang w:eastAsia="cs-CZ"/>
        </w:rPr>
        <w:t xml:space="preserve">jejich </w:t>
      </w:r>
      <w:r w:rsidRPr="00554A27">
        <w:rPr>
          <w:iCs/>
          <w:lang w:eastAsia="cs-CZ"/>
        </w:rPr>
        <w:t>doplnění</w:t>
      </w:r>
      <w:r>
        <w:rPr>
          <w:iCs/>
          <w:lang w:eastAsia="cs-CZ"/>
        </w:rPr>
        <w:t xml:space="preserve"> a kandidát může být z výběrového řízení vyřazen</w:t>
      </w:r>
      <w:r w:rsidR="002C21D7" w:rsidRPr="000A604E">
        <w:rPr>
          <w:iCs/>
          <w:color w:val="92D050"/>
          <w:lang w:eastAsia="cs-CZ"/>
        </w:rPr>
        <w:t>í</w:t>
      </w:r>
    </w:p>
    <w:p w14:paraId="75E5C967" w14:textId="77777777" w:rsidR="00BE483C" w:rsidRPr="00BE483C" w:rsidRDefault="00BE483C" w:rsidP="00BE483C">
      <w:pPr>
        <w:jc w:val="both"/>
        <w:rPr>
          <w:rFonts w:asciiTheme="minorHAnsi" w:hAnsiTheme="minorHAnsi" w:cstheme="minorHAnsi"/>
          <w:iCs/>
        </w:rPr>
      </w:pPr>
    </w:p>
    <w:p w14:paraId="5689FA22" w14:textId="4C88ADD0" w:rsidR="00BE483C" w:rsidRPr="00BE483C" w:rsidRDefault="00BE483C" w:rsidP="00BE483C">
      <w:pPr>
        <w:jc w:val="both"/>
        <w:rPr>
          <w:rFonts w:asciiTheme="minorHAnsi" w:hAnsiTheme="minorHAnsi" w:cstheme="minorHAnsi"/>
          <w:iCs/>
        </w:rPr>
      </w:pPr>
      <w:r w:rsidRPr="00BE483C">
        <w:rPr>
          <w:rFonts w:asciiTheme="minorHAnsi" w:hAnsiTheme="minorHAnsi" w:cstheme="minorHAnsi"/>
          <w:iCs/>
        </w:rPr>
        <w:t xml:space="preserve">V Čáslavi dne </w:t>
      </w:r>
      <w:r w:rsidR="00CD24AA">
        <w:rPr>
          <w:rFonts w:asciiTheme="minorHAnsi" w:hAnsiTheme="minorHAnsi" w:cstheme="minorHAnsi"/>
          <w:iCs/>
        </w:rPr>
        <w:t>1</w:t>
      </w:r>
      <w:r w:rsidR="006317A3">
        <w:rPr>
          <w:rFonts w:asciiTheme="minorHAnsi" w:hAnsiTheme="minorHAnsi" w:cstheme="minorHAnsi"/>
          <w:iCs/>
        </w:rPr>
        <w:t>0</w:t>
      </w:r>
      <w:r w:rsidR="00CD24AA">
        <w:rPr>
          <w:rFonts w:asciiTheme="minorHAnsi" w:hAnsiTheme="minorHAnsi" w:cstheme="minorHAnsi"/>
          <w:iCs/>
        </w:rPr>
        <w:t>. 0</w:t>
      </w:r>
      <w:r w:rsidR="006317A3">
        <w:rPr>
          <w:rFonts w:asciiTheme="minorHAnsi" w:hAnsiTheme="minorHAnsi" w:cstheme="minorHAnsi"/>
          <w:iCs/>
        </w:rPr>
        <w:t>9</w:t>
      </w:r>
      <w:r w:rsidR="00CD24AA">
        <w:rPr>
          <w:rFonts w:asciiTheme="minorHAnsi" w:hAnsiTheme="minorHAnsi" w:cstheme="minorHAnsi"/>
          <w:iCs/>
        </w:rPr>
        <w:t>. 2025</w:t>
      </w:r>
    </w:p>
    <w:p w14:paraId="064DD9B3" w14:textId="744E4A09" w:rsidR="00BE483C" w:rsidRPr="00BE483C" w:rsidRDefault="00BE483C" w:rsidP="00BE483C">
      <w:pPr>
        <w:rPr>
          <w:rFonts w:asciiTheme="minorHAnsi" w:hAnsiTheme="minorHAnsi" w:cstheme="minorHAnsi"/>
        </w:rPr>
      </w:pPr>
      <w:r w:rsidRPr="00BE483C">
        <w:rPr>
          <w:rFonts w:asciiTheme="minorHAnsi" w:hAnsiTheme="minorHAnsi" w:cstheme="minorHAnsi"/>
        </w:rPr>
        <w:t>Vyvěšeno:</w:t>
      </w:r>
      <w:r w:rsidR="00294507">
        <w:rPr>
          <w:rFonts w:asciiTheme="minorHAnsi" w:hAnsiTheme="minorHAnsi" w:cstheme="minorHAnsi"/>
        </w:rPr>
        <w:t xml:space="preserve"> </w:t>
      </w:r>
    </w:p>
    <w:p w14:paraId="73A5585A" w14:textId="77777777" w:rsidR="00BE483C" w:rsidRPr="00BE483C" w:rsidRDefault="00BE483C" w:rsidP="00BE483C">
      <w:pPr>
        <w:rPr>
          <w:rFonts w:asciiTheme="minorHAnsi" w:hAnsiTheme="minorHAnsi" w:cstheme="minorHAnsi"/>
        </w:rPr>
      </w:pPr>
      <w:r w:rsidRPr="00BE483C">
        <w:rPr>
          <w:rFonts w:asciiTheme="minorHAnsi" w:hAnsiTheme="minorHAnsi" w:cstheme="minorHAnsi"/>
        </w:rPr>
        <w:t>Sejmuto:</w:t>
      </w:r>
    </w:p>
    <w:p w14:paraId="7233F79D" w14:textId="7FD35B38" w:rsidR="00C45200" w:rsidRPr="00A16694" w:rsidRDefault="00BE483C" w:rsidP="00A16694">
      <w:pPr>
        <w:rPr>
          <w:rFonts w:asciiTheme="minorHAnsi" w:hAnsiTheme="minorHAnsi" w:cstheme="minorHAnsi"/>
        </w:rPr>
      </w:pPr>
      <w:r w:rsidRPr="00BE483C">
        <w:rPr>
          <w:rFonts w:asciiTheme="minorHAnsi" w:hAnsiTheme="minorHAnsi" w:cstheme="minorHAnsi"/>
        </w:rPr>
        <w:t>Zveřejněno na úřední desce Města Čáslav, www.meucaslav.cz</w:t>
      </w:r>
    </w:p>
    <w:sectPr w:rsidR="00C45200" w:rsidRPr="00A16694" w:rsidSect="00950097">
      <w:pgSz w:w="11906" w:h="16838" w:code="9"/>
      <w:pgMar w:top="851" w:right="851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21024"/>
    <w:multiLevelType w:val="hybridMultilevel"/>
    <w:tmpl w:val="C58E892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B2142"/>
    <w:multiLevelType w:val="hybridMultilevel"/>
    <w:tmpl w:val="50147FA6"/>
    <w:lvl w:ilvl="0" w:tplc="0405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12852323"/>
    <w:multiLevelType w:val="hybridMultilevel"/>
    <w:tmpl w:val="DCCC001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6461E"/>
    <w:multiLevelType w:val="hybridMultilevel"/>
    <w:tmpl w:val="53A0B57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37342"/>
    <w:multiLevelType w:val="hybridMultilevel"/>
    <w:tmpl w:val="7CF8C0D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2380D"/>
    <w:multiLevelType w:val="hybridMultilevel"/>
    <w:tmpl w:val="3850B79C"/>
    <w:lvl w:ilvl="0" w:tplc="0405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6" w15:restartNumberingAfterBreak="0">
    <w:nsid w:val="2AA9596E"/>
    <w:multiLevelType w:val="hybridMultilevel"/>
    <w:tmpl w:val="44AE559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EE0E8A"/>
    <w:multiLevelType w:val="hybridMultilevel"/>
    <w:tmpl w:val="0AEAF97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A210CA"/>
    <w:multiLevelType w:val="hybridMultilevel"/>
    <w:tmpl w:val="946EC1D4"/>
    <w:lvl w:ilvl="0" w:tplc="040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A834B24"/>
    <w:multiLevelType w:val="hybridMultilevel"/>
    <w:tmpl w:val="FBE2C160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5">
      <w:start w:val="1"/>
      <w:numFmt w:val="bullet"/>
      <w:lvlText w:val=""/>
      <w:lvlJc w:val="left"/>
      <w:pPr>
        <w:ind w:left="-324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745861"/>
    <w:multiLevelType w:val="hybridMultilevel"/>
    <w:tmpl w:val="A3208B80"/>
    <w:lvl w:ilvl="0" w:tplc="04050005">
      <w:start w:val="1"/>
      <w:numFmt w:val="bullet"/>
      <w:lvlText w:val=""/>
      <w:lvlJc w:val="left"/>
      <w:pPr>
        <w:ind w:left="86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1" w15:restartNumberingAfterBreak="0">
    <w:nsid w:val="59E02986"/>
    <w:multiLevelType w:val="hybridMultilevel"/>
    <w:tmpl w:val="AE92B56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6B04DCF"/>
    <w:multiLevelType w:val="hybridMultilevel"/>
    <w:tmpl w:val="7A64F09A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DB1039"/>
    <w:multiLevelType w:val="hybridMultilevel"/>
    <w:tmpl w:val="126C3D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6173E4"/>
    <w:multiLevelType w:val="hybridMultilevel"/>
    <w:tmpl w:val="021673D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1B289B"/>
    <w:multiLevelType w:val="hybridMultilevel"/>
    <w:tmpl w:val="1668DA8E"/>
    <w:lvl w:ilvl="0" w:tplc="0405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145465977">
    <w:abstractNumId w:val="5"/>
  </w:num>
  <w:num w:numId="2" w16cid:durableId="624435013">
    <w:abstractNumId w:val="10"/>
  </w:num>
  <w:num w:numId="3" w16cid:durableId="1415279251">
    <w:abstractNumId w:val="6"/>
  </w:num>
  <w:num w:numId="4" w16cid:durableId="1028021749">
    <w:abstractNumId w:val="3"/>
  </w:num>
  <w:num w:numId="5" w16cid:durableId="1237134464">
    <w:abstractNumId w:val="12"/>
  </w:num>
  <w:num w:numId="6" w16cid:durableId="1660960426">
    <w:abstractNumId w:val="11"/>
  </w:num>
  <w:num w:numId="7" w16cid:durableId="1223250428">
    <w:abstractNumId w:val="4"/>
  </w:num>
  <w:num w:numId="8" w16cid:durableId="1809281871">
    <w:abstractNumId w:val="0"/>
  </w:num>
  <w:num w:numId="9" w16cid:durableId="1320884172">
    <w:abstractNumId w:val="2"/>
  </w:num>
  <w:num w:numId="10" w16cid:durableId="985162890">
    <w:abstractNumId w:val="9"/>
  </w:num>
  <w:num w:numId="11" w16cid:durableId="1213032661">
    <w:abstractNumId w:val="15"/>
  </w:num>
  <w:num w:numId="12" w16cid:durableId="195049785">
    <w:abstractNumId w:val="1"/>
  </w:num>
  <w:num w:numId="13" w16cid:durableId="1949311837">
    <w:abstractNumId w:val="14"/>
  </w:num>
  <w:num w:numId="14" w16cid:durableId="1648780429">
    <w:abstractNumId w:val="8"/>
  </w:num>
  <w:num w:numId="15" w16cid:durableId="1203519533">
    <w:abstractNumId w:val="7"/>
  </w:num>
  <w:num w:numId="16" w16cid:durableId="1864174311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E28"/>
    <w:rsid w:val="00012DA4"/>
    <w:rsid w:val="00062D40"/>
    <w:rsid w:val="000A604E"/>
    <w:rsid w:val="000D2196"/>
    <w:rsid w:val="0011501A"/>
    <w:rsid w:val="0012359B"/>
    <w:rsid w:val="001C37A1"/>
    <w:rsid w:val="001D5574"/>
    <w:rsid w:val="001E6727"/>
    <w:rsid w:val="002049F9"/>
    <w:rsid w:val="00267A72"/>
    <w:rsid w:val="002943AF"/>
    <w:rsid w:val="00294507"/>
    <w:rsid w:val="002C21D7"/>
    <w:rsid w:val="002C249B"/>
    <w:rsid w:val="0037635D"/>
    <w:rsid w:val="003C13AE"/>
    <w:rsid w:val="003D6D36"/>
    <w:rsid w:val="003E4C45"/>
    <w:rsid w:val="00411AC8"/>
    <w:rsid w:val="0042130B"/>
    <w:rsid w:val="00432768"/>
    <w:rsid w:val="00446C09"/>
    <w:rsid w:val="00452C89"/>
    <w:rsid w:val="0046026B"/>
    <w:rsid w:val="004C29C7"/>
    <w:rsid w:val="004C3A45"/>
    <w:rsid w:val="004D307C"/>
    <w:rsid w:val="004E0E28"/>
    <w:rsid w:val="004E32FA"/>
    <w:rsid w:val="00514EF6"/>
    <w:rsid w:val="00557712"/>
    <w:rsid w:val="00580FBA"/>
    <w:rsid w:val="005D2C1F"/>
    <w:rsid w:val="00601716"/>
    <w:rsid w:val="006060C0"/>
    <w:rsid w:val="00610ABF"/>
    <w:rsid w:val="00621F06"/>
    <w:rsid w:val="00625DC8"/>
    <w:rsid w:val="006317A3"/>
    <w:rsid w:val="00690CBE"/>
    <w:rsid w:val="006D43DE"/>
    <w:rsid w:val="00754D97"/>
    <w:rsid w:val="00777F58"/>
    <w:rsid w:val="007B36A7"/>
    <w:rsid w:val="00804E8F"/>
    <w:rsid w:val="008233E6"/>
    <w:rsid w:val="008358D3"/>
    <w:rsid w:val="008377AF"/>
    <w:rsid w:val="00860C4F"/>
    <w:rsid w:val="00863FB0"/>
    <w:rsid w:val="0087439D"/>
    <w:rsid w:val="00881077"/>
    <w:rsid w:val="0089236D"/>
    <w:rsid w:val="008C2843"/>
    <w:rsid w:val="00933A29"/>
    <w:rsid w:val="00950097"/>
    <w:rsid w:val="009708ED"/>
    <w:rsid w:val="00987990"/>
    <w:rsid w:val="009916B0"/>
    <w:rsid w:val="009A0BCD"/>
    <w:rsid w:val="009B7EC5"/>
    <w:rsid w:val="009D42E0"/>
    <w:rsid w:val="009F7C9A"/>
    <w:rsid w:val="00A16694"/>
    <w:rsid w:val="00A3702F"/>
    <w:rsid w:val="00B52F62"/>
    <w:rsid w:val="00B620BE"/>
    <w:rsid w:val="00B6270D"/>
    <w:rsid w:val="00B773B4"/>
    <w:rsid w:val="00B77874"/>
    <w:rsid w:val="00B9256C"/>
    <w:rsid w:val="00B92992"/>
    <w:rsid w:val="00BC5DEF"/>
    <w:rsid w:val="00BE483C"/>
    <w:rsid w:val="00C12512"/>
    <w:rsid w:val="00C45200"/>
    <w:rsid w:val="00C93D66"/>
    <w:rsid w:val="00C9674A"/>
    <w:rsid w:val="00CA04E6"/>
    <w:rsid w:val="00CB3B2B"/>
    <w:rsid w:val="00CB421D"/>
    <w:rsid w:val="00CB5605"/>
    <w:rsid w:val="00CB6E0B"/>
    <w:rsid w:val="00CD24AA"/>
    <w:rsid w:val="00D00126"/>
    <w:rsid w:val="00D07CE4"/>
    <w:rsid w:val="00D20175"/>
    <w:rsid w:val="00D31F5B"/>
    <w:rsid w:val="00D7621F"/>
    <w:rsid w:val="00DA5425"/>
    <w:rsid w:val="00DB7734"/>
    <w:rsid w:val="00E14EA0"/>
    <w:rsid w:val="00E931FF"/>
    <w:rsid w:val="00ED26BB"/>
    <w:rsid w:val="00F22134"/>
    <w:rsid w:val="00F44C07"/>
    <w:rsid w:val="00F7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FDD94"/>
  <w15:chartTrackingRefBased/>
  <w15:docId w15:val="{05E0579B-64EE-4D9F-9F59-2EE37BF5E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45200"/>
    <w:pPr>
      <w:spacing w:after="200" w:line="276" w:lineRule="auto"/>
    </w:pPr>
    <w:rPr>
      <w:rFonts w:ascii="Calibri" w:eastAsia="Calibri" w:hAnsi="Calibri" w:cs="Times New Roman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C4520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45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3Char">
    <w:name w:val="Nadpis 3 Char"/>
    <w:basedOn w:val="Standardnpsmoodstavce"/>
    <w:link w:val="Nadpis3"/>
    <w:uiPriority w:val="9"/>
    <w:rsid w:val="00C4520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C45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45200"/>
    <w:rPr>
      <w:rFonts w:ascii="Calibri" w:eastAsia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C45200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C45200"/>
    <w:pPr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860C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Revize">
    <w:name w:val="Revision"/>
    <w:hidden/>
    <w:uiPriority w:val="99"/>
    <w:semiHidden/>
    <w:rsid w:val="00D07CE4"/>
    <w:pPr>
      <w:spacing w:after="0" w:line="240" w:lineRule="auto"/>
    </w:pPr>
    <w:rPr>
      <w:rFonts w:ascii="Calibri" w:eastAsia="Calibri" w:hAnsi="Calibri" w:cs="Times New Roman"/>
    </w:rPr>
  </w:style>
  <w:style w:type="character" w:styleId="Nevyeenzmnka">
    <w:name w:val="Unresolved Mention"/>
    <w:basedOn w:val="Standardnpsmoodstavce"/>
    <w:uiPriority w:val="99"/>
    <w:semiHidden/>
    <w:unhideWhenUsed/>
    <w:rsid w:val="00446C09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6317A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ovolna@meucaslav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509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Jaroslava Lepešková</dc:creator>
  <cp:keywords/>
  <dc:description/>
  <cp:lastModifiedBy>Povolná Helena</cp:lastModifiedBy>
  <cp:revision>4</cp:revision>
  <cp:lastPrinted>2021-06-01T09:25:00Z</cp:lastPrinted>
  <dcterms:created xsi:type="dcterms:W3CDTF">2025-09-09T12:04:00Z</dcterms:created>
  <dcterms:modified xsi:type="dcterms:W3CDTF">2025-09-09T12:05:00Z</dcterms:modified>
</cp:coreProperties>
</file>